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BE3" w:rsidRDefault="000E5BE3" w:rsidP="000E5BE3">
      <w:pPr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0" allowOverlap="1" wp14:anchorId="1F16A0F1" wp14:editId="42290C61">
            <wp:simplePos x="0" y="0"/>
            <wp:positionH relativeFrom="column">
              <wp:posOffset>5151755</wp:posOffset>
            </wp:positionH>
            <wp:positionV relativeFrom="page">
              <wp:posOffset>904875</wp:posOffset>
            </wp:positionV>
            <wp:extent cx="996480" cy="457052"/>
            <wp:effectExtent l="0" t="0" r="0" b="635"/>
            <wp:wrapNone/>
            <wp:docPr id="1" name="図 1" descr="C:\Users\wsh129\Desktop\ロゴ色々\好日ロゴ\ロゴ\新koujitusanso_logo長方形緑バック（DIC389）_out_2013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sh129\Desktop\ロゴ色々\好日ロゴ\ロゴ\新koujitusanso_logo長方形緑バック（DIC389）_out_20130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80" cy="45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BE3" w:rsidRDefault="004C36C4" w:rsidP="000E5BE3">
      <w:pPr>
        <w:jc w:val="left"/>
      </w:pPr>
      <w:r>
        <w:rPr>
          <w:rFonts w:hint="eastAsia"/>
        </w:rPr>
        <w:t>ニュースリリース</w:t>
      </w:r>
    </w:p>
    <w:p w:rsidR="000E5BE3" w:rsidRPr="00FD3B97" w:rsidRDefault="000E5BE3" w:rsidP="000E5BE3">
      <w:pPr>
        <w:jc w:val="left"/>
      </w:pPr>
      <w:r w:rsidRPr="00FD3B9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CCB304" wp14:editId="36FC68C3">
                <wp:simplePos x="0" y="0"/>
                <wp:positionH relativeFrom="column">
                  <wp:posOffset>47625</wp:posOffset>
                </wp:positionH>
                <wp:positionV relativeFrom="paragraph">
                  <wp:posOffset>123825</wp:posOffset>
                </wp:positionV>
                <wp:extent cx="6105525" cy="0"/>
                <wp:effectExtent l="0" t="0" r="9525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55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2" o:spid="_x0000_s1026" style="position:absolute;left:0;text-align:lef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75pt,9.75pt" to="484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"/>
            </w:pict>
          </mc:Fallback>
        </mc:AlternateContent>
      </w:r>
    </w:p>
    <w:p w:rsidR="000E5BE3" w:rsidRDefault="000E5BE3" w:rsidP="000E5BE3">
      <w:pPr>
        <w:wordWrap w:val="0"/>
        <w:jc w:val="right"/>
      </w:pPr>
      <w:r>
        <w:rPr>
          <w:rFonts w:hint="eastAsia"/>
        </w:rPr>
        <w:t>2018</w:t>
      </w:r>
      <w:r w:rsidR="004C36C4">
        <w:rPr>
          <w:rFonts w:hint="eastAsia"/>
        </w:rPr>
        <w:t>年</w:t>
      </w:r>
      <w:r w:rsidR="004C36C4">
        <w:rPr>
          <w:rFonts w:hint="eastAsia"/>
        </w:rPr>
        <w:t>5</w:t>
      </w:r>
      <w:r w:rsidR="00061723">
        <w:rPr>
          <w:rFonts w:hint="eastAsia"/>
        </w:rPr>
        <w:t>月</w:t>
      </w:r>
      <w:r w:rsidR="00061723">
        <w:rPr>
          <w:rFonts w:hint="eastAsia"/>
        </w:rPr>
        <w:t>12</w:t>
      </w:r>
      <w:r>
        <w:rPr>
          <w:rFonts w:hint="eastAsia"/>
        </w:rPr>
        <w:t>日</w:t>
      </w:r>
    </w:p>
    <w:p w:rsidR="000E5BE3" w:rsidRPr="004C36C4" w:rsidRDefault="004C36C4" w:rsidP="004C36C4">
      <w:pPr>
        <w:jc w:val="center"/>
        <w:rPr>
          <w:rFonts w:ascii="HGS創英角ｺﾞｼｯｸUB" w:eastAsia="HGS創英角ｺﾞｼｯｸUB" w:hAnsi="HGS創英角ｺﾞｼｯｸUB"/>
          <w:sz w:val="36"/>
          <w:szCs w:val="36"/>
        </w:rPr>
      </w:pPr>
      <w:r w:rsidRPr="004C36C4">
        <w:rPr>
          <w:rFonts w:ascii="HGS創英角ｺﾞｼｯｸUB" w:eastAsia="HGS創英角ｺﾞｼｯｸUB" w:hAnsi="HGS創英角ｺﾞｼｯｸUB" w:hint="eastAsia"/>
          <w:sz w:val="36"/>
          <w:szCs w:val="36"/>
        </w:rPr>
        <w:t>4大キャンペーン追加情報</w:t>
      </w:r>
    </w:p>
    <w:p w:rsidR="004C36C4" w:rsidRPr="004C36C4" w:rsidRDefault="004C36C4" w:rsidP="004C36C4">
      <w:pPr>
        <w:jc w:val="center"/>
        <w:rPr>
          <w:rFonts w:ascii="メイリオ" w:eastAsia="メイリオ" w:hAnsi="メイリオ" w:cs="メイリオ"/>
          <w:sz w:val="28"/>
          <w:szCs w:val="28"/>
        </w:rPr>
      </w:pPr>
      <w:r w:rsidRPr="004C36C4">
        <w:rPr>
          <w:rFonts w:ascii="メイリオ" w:eastAsia="メイリオ" w:hAnsi="メイリオ" w:cs="メイリオ" w:hint="eastAsia"/>
          <w:sz w:val="28"/>
          <w:szCs w:val="28"/>
        </w:rPr>
        <w:t>～</w:t>
      </w:r>
      <w:r w:rsidR="00061723">
        <w:rPr>
          <w:rFonts w:ascii="メイリオ" w:eastAsia="メイリオ" w:hAnsi="メイリオ" w:cs="メイリオ" w:hint="eastAsia"/>
          <w:sz w:val="28"/>
          <w:szCs w:val="28"/>
        </w:rPr>
        <w:t>メンバーズ</w:t>
      </w:r>
      <w:r w:rsidRPr="004C36C4">
        <w:rPr>
          <w:rFonts w:ascii="メイリオ" w:eastAsia="メイリオ" w:hAnsi="メイリオ" w:cs="メイリオ" w:hint="eastAsia"/>
          <w:sz w:val="28"/>
          <w:szCs w:val="28"/>
        </w:rPr>
        <w:t>ポイント還元率も“４”倍に～</w:t>
      </w:r>
    </w:p>
    <w:p w:rsidR="000E5BE3" w:rsidRDefault="00860FB8" w:rsidP="00A23F66">
      <w:pPr>
        <w:jc w:val="center"/>
      </w:pPr>
      <w:r>
        <w:rPr>
          <w:noProof/>
        </w:rPr>
        <w:drawing>
          <wp:inline distT="0" distB="0" distL="0" distR="0">
            <wp:extent cx="5438775" cy="2408181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ポイント4倍還元_横長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770" cy="240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BE3" w:rsidRDefault="000E5BE3" w:rsidP="000E5BE3">
      <w:pPr>
        <w:jc w:val="left"/>
      </w:pPr>
    </w:p>
    <w:p w:rsidR="000E5BE3" w:rsidRDefault="004C36C4" w:rsidP="000E5BE3">
      <w:pPr>
        <w:jc w:val="left"/>
      </w:pPr>
      <w:r>
        <w:rPr>
          <w:rFonts w:hint="eastAsia"/>
        </w:rPr>
        <w:t>登山・アウトドア用品販売店・クライミングジムを運営する株式会社好日山荘（本社：兵庫県神戸市</w:t>
      </w:r>
      <w:r w:rsidR="004001F4">
        <w:rPr>
          <w:rFonts w:hint="eastAsia"/>
        </w:rPr>
        <w:t>）</w:t>
      </w:r>
      <w:r>
        <w:rPr>
          <w:rFonts w:hint="eastAsia"/>
        </w:rPr>
        <w:t xml:space="preserve">は、　</w:t>
      </w:r>
      <w:r w:rsidR="004001F4">
        <w:rPr>
          <w:rFonts w:hint="eastAsia"/>
        </w:rPr>
        <w:t>好評開催中の「半期決算大感謝祭」</w:t>
      </w:r>
      <w:r w:rsidR="004001F4">
        <w:rPr>
          <w:rFonts w:hint="eastAsia"/>
        </w:rPr>
        <w:t>4</w:t>
      </w:r>
      <w:r w:rsidR="004001F4">
        <w:rPr>
          <w:rFonts w:hint="eastAsia"/>
        </w:rPr>
        <w:t>大キャンペーンに</w:t>
      </w:r>
      <w:r w:rsidR="00061723">
        <w:rPr>
          <w:rFonts w:hint="eastAsia"/>
        </w:rPr>
        <w:t>、</w:t>
      </w:r>
      <w:r w:rsidR="004001F4">
        <w:rPr>
          <w:rFonts w:hint="eastAsia"/>
        </w:rPr>
        <w:t>新たに好日山荘メンバーズポイントの還元率アップも加わりました。</w:t>
      </w:r>
    </w:p>
    <w:p w:rsidR="00061723" w:rsidRDefault="00061723" w:rsidP="000E5BE3">
      <w:pPr>
        <w:jc w:val="left"/>
      </w:pPr>
    </w:p>
    <w:p w:rsidR="001C1B2F" w:rsidRDefault="00061723" w:rsidP="000E5BE3">
      <w:pPr>
        <w:jc w:val="left"/>
      </w:pPr>
      <w:r>
        <w:rPr>
          <w:noProof/>
        </w:rPr>
        <w:drawing>
          <wp:inline distT="0" distB="0" distL="0" distR="0">
            <wp:extent cx="6188710" cy="2489200"/>
            <wp:effectExtent l="0" t="0" r="2540" b="635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2_4campaig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23" w:rsidRDefault="00061723" w:rsidP="000E5BE3">
      <w:pPr>
        <w:jc w:val="left"/>
        <w:rPr>
          <w:b/>
        </w:rPr>
      </w:pPr>
    </w:p>
    <w:p w:rsidR="001C1B2F" w:rsidRDefault="000E597B" w:rsidP="000E5BE3">
      <w:pPr>
        <w:jc w:val="left"/>
        <w:rPr>
          <w:b/>
        </w:rPr>
      </w:pPr>
      <w:r>
        <w:rPr>
          <w:rFonts w:hint="eastAsia"/>
          <w:b/>
        </w:rPr>
        <w:t>＊追加</w:t>
      </w:r>
      <w:r w:rsidR="004001F4" w:rsidRPr="004001F4">
        <w:rPr>
          <w:rFonts w:hint="eastAsia"/>
          <w:b/>
        </w:rPr>
        <w:t>キャンペーン</w:t>
      </w:r>
      <w:r>
        <w:rPr>
          <w:rFonts w:hint="eastAsia"/>
          <w:b/>
        </w:rPr>
        <w:t>概要</w:t>
      </w:r>
    </w:p>
    <w:p w:rsidR="004001F4" w:rsidRDefault="004001F4" w:rsidP="000E5BE3">
      <w:pPr>
        <w:jc w:val="left"/>
      </w:pPr>
      <w:r>
        <w:rPr>
          <w:rFonts w:hint="eastAsia"/>
        </w:rPr>
        <w:t>お得な</w:t>
      </w:r>
      <w:r>
        <w:rPr>
          <w:rFonts w:hint="eastAsia"/>
        </w:rPr>
        <w:t>4</w:t>
      </w:r>
      <w:r>
        <w:rPr>
          <w:rFonts w:hint="eastAsia"/>
        </w:rPr>
        <w:t>大キャンペーンに加えて、日ごろのご愛顧に感謝の気持ちを込めて、好日山荘メンバー</w:t>
      </w:r>
      <w:r w:rsidR="00C3233E">
        <w:rPr>
          <w:rFonts w:hint="eastAsia"/>
        </w:rPr>
        <w:t>ズ</w:t>
      </w:r>
      <w:r>
        <w:rPr>
          <w:rFonts w:hint="eastAsia"/>
        </w:rPr>
        <w:t>ポイントをお買上げ金額（税抜）の</w:t>
      </w:r>
      <w:r w:rsidRPr="000E597B">
        <w:rPr>
          <w:rFonts w:hint="eastAsia"/>
          <w:b/>
        </w:rPr>
        <w:t>通常３％付与のところを、</w:t>
      </w:r>
      <w:r w:rsidRPr="000E597B">
        <w:rPr>
          <w:rFonts w:hint="eastAsia"/>
          <w:b/>
        </w:rPr>
        <w:t>4</w:t>
      </w:r>
      <w:r w:rsidRPr="000E597B">
        <w:rPr>
          <w:rFonts w:hint="eastAsia"/>
          <w:b/>
        </w:rPr>
        <w:t>倍の１２％付与</w:t>
      </w:r>
      <w:r w:rsidR="000E597B">
        <w:rPr>
          <w:rFonts w:hint="eastAsia"/>
        </w:rPr>
        <w:t>といたします。</w:t>
      </w:r>
    </w:p>
    <w:p w:rsidR="000E597B" w:rsidRPr="004001F4" w:rsidRDefault="000E597B" w:rsidP="000E5BE3">
      <w:pPr>
        <w:jc w:val="left"/>
      </w:pPr>
      <w:r>
        <w:rPr>
          <w:rFonts w:hint="eastAsia"/>
        </w:rPr>
        <w:t xml:space="preserve">　</w:t>
      </w:r>
      <w:r w:rsidR="00D86448">
        <w:rPr>
          <w:rFonts w:hint="eastAsia"/>
        </w:rPr>
        <w:t>（</w:t>
      </w:r>
      <w:r>
        <w:rPr>
          <w:rFonts w:hint="eastAsia"/>
        </w:rPr>
        <w:t>一部対象外店舗がございます。以下のキャンペーンサイトをご参照くだ</w:t>
      </w:r>
      <w:r w:rsidR="00D86448">
        <w:rPr>
          <w:rFonts w:hint="eastAsia"/>
        </w:rPr>
        <w:t>さい）</w:t>
      </w:r>
    </w:p>
    <w:p w:rsidR="00061723" w:rsidRDefault="00061723" w:rsidP="004001F4">
      <w:pPr>
        <w:ind w:left="210" w:hangingChars="100" w:hanging="210"/>
        <w:jc w:val="left"/>
      </w:pPr>
    </w:p>
    <w:p w:rsidR="004001F4" w:rsidRDefault="00D86448" w:rsidP="004001F4">
      <w:pPr>
        <w:ind w:left="210" w:hangingChars="100" w:hanging="210"/>
        <w:jc w:val="left"/>
      </w:pPr>
      <w:r>
        <w:rPr>
          <w:rFonts w:hint="eastAsia"/>
        </w:rPr>
        <w:t>★</w:t>
      </w:r>
      <w:r w:rsidR="004001F4">
        <w:rPr>
          <w:rFonts w:hint="eastAsia"/>
        </w:rPr>
        <w:t>好日山荘メンバーズポイント付与のサービスは好日山荘メンバー（入会金・年会費永年無料）の方が対象となります。</w:t>
      </w:r>
    </w:p>
    <w:p w:rsidR="004001F4" w:rsidRDefault="004001F4" w:rsidP="004001F4">
      <w:pPr>
        <w:ind w:leftChars="100" w:left="210"/>
        <w:jc w:val="left"/>
      </w:pPr>
      <w:r>
        <w:rPr>
          <w:rFonts w:hint="eastAsia"/>
        </w:rPr>
        <w:t>（当日のご入会でもポイントを付与いたします）</w:t>
      </w:r>
    </w:p>
    <w:p w:rsidR="00061723" w:rsidRDefault="00061723" w:rsidP="004001F4">
      <w:pPr>
        <w:ind w:leftChars="100" w:left="210"/>
        <w:jc w:val="center"/>
      </w:pPr>
    </w:p>
    <w:p w:rsidR="00061723" w:rsidRPr="004001F4" w:rsidRDefault="004001F4" w:rsidP="00061723">
      <w:pPr>
        <w:ind w:leftChars="100" w:left="210"/>
        <w:jc w:val="center"/>
      </w:pPr>
      <w:r>
        <w:rPr>
          <w:rFonts w:hint="eastAsia"/>
        </w:rPr>
        <w:t>キャンペーンサイト：</w:t>
      </w:r>
      <w:hyperlink r:id="rId10" w:history="1">
        <w:r w:rsidR="00061723" w:rsidRPr="00B45B30">
          <w:rPr>
            <w:rStyle w:val="a3"/>
          </w:rPr>
          <w:t>https://www.kojitusanso.jp/campaign/1805ThanksFes/</w:t>
        </w:r>
      </w:hyperlink>
    </w:p>
    <w:tbl>
      <w:tblPr>
        <w:tblStyle w:val="a4"/>
        <w:tblW w:w="10125" w:type="dxa"/>
        <w:tblLook w:val="04A0" w:firstRow="1" w:lastRow="0" w:firstColumn="1" w:lastColumn="0" w:noHBand="0" w:noVBand="1"/>
      </w:tblPr>
      <w:tblGrid>
        <w:gridCol w:w="10125"/>
      </w:tblGrid>
      <w:tr w:rsidR="000E5BE3" w:rsidRPr="002679FC" w:rsidTr="00862BF9">
        <w:trPr>
          <w:trHeight w:val="1738"/>
        </w:trPr>
        <w:tc>
          <w:tcPr>
            <w:tcW w:w="10125" w:type="dxa"/>
          </w:tcPr>
          <w:p w:rsidR="000E5BE3" w:rsidRDefault="000E5BE3" w:rsidP="00862BF9">
            <w:pPr>
              <w:jc w:val="center"/>
            </w:pPr>
            <w:r>
              <w:rPr>
                <w:rFonts w:hint="eastAsia"/>
              </w:rPr>
              <w:t>本件に関するお問い合わせ</w:t>
            </w:r>
          </w:p>
          <w:p w:rsidR="000E5BE3" w:rsidRDefault="000E5BE3" w:rsidP="00862BF9">
            <w:pPr>
              <w:jc w:val="center"/>
            </w:pPr>
            <w:r>
              <w:rPr>
                <w:rFonts w:hint="eastAsia"/>
              </w:rPr>
              <w:t>株式会社</w:t>
            </w:r>
            <w:r>
              <w:rPr>
                <w:rFonts w:hint="eastAsia"/>
              </w:rPr>
              <w:t xml:space="preserve"> </w:t>
            </w:r>
            <w:r w:rsidR="00054D92">
              <w:rPr>
                <w:rFonts w:hint="eastAsia"/>
              </w:rPr>
              <w:t xml:space="preserve">好日山荘　</w:t>
            </w:r>
            <w:r>
              <w:rPr>
                <w:rFonts w:hint="eastAsia"/>
              </w:rPr>
              <w:t xml:space="preserve">　</w:t>
            </w:r>
            <w:r w:rsidR="00054D92">
              <w:rPr>
                <w:rFonts w:hint="eastAsia"/>
              </w:rPr>
              <w:t>PR</w:t>
            </w:r>
            <w:r w:rsidR="00054D92">
              <w:rPr>
                <w:rFonts w:hint="eastAsia"/>
              </w:rPr>
              <w:t>広報担当：菰下（こもした）</w:t>
            </w:r>
          </w:p>
          <w:p w:rsidR="000E5BE3" w:rsidRPr="002A2D09" w:rsidRDefault="00054D92" w:rsidP="00137CE4">
            <w:pPr>
              <w:jc w:val="center"/>
            </w:pPr>
            <w:r>
              <w:rPr>
                <w:rFonts w:hint="eastAsia"/>
              </w:rPr>
              <w:t>お</w:t>
            </w:r>
            <w:r w:rsidR="000E5BE3">
              <w:rPr>
                <w:rFonts w:hint="eastAsia"/>
              </w:rPr>
              <w:t xml:space="preserve">問合せ窓口　</w:t>
            </w:r>
            <w:r w:rsidR="000E5BE3">
              <w:rPr>
                <w:rFonts w:hint="eastAsia"/>
              </w:rPr>
              <w:t>TEL</w:t>
            </w:r>
            <w:r w:rsidR="000E5BE3">
              <w:rPr>
                <w:rFonts w:hint="eastAsia"/>
              </w:rPr>
              <w:t>：</w:t>
            </w:r>
            <w:r>
              <w:rPr>
                <w:rFonts w:hint="eastAsia"/>
              </w:rPr>
              <w:t>078-231-1344</w:t>
            </w:r>
            <w:r w:rsidR="000E5BE3">
              <w:rPr>
                <w:rFonts w:hint="eastAsia"/>
              </w:rPr>
              <w:t xml:space="preserve">　　</w:t>
            </w:r>
            <w:r w:rsidR="000E5BE3" w:rsidRPr="002A2D09">
              <w:rPr>
                <w:rFonts w:hint="eastAsia"/>
              </w:rPr>
              <w:t>E-mail</w:t>
            </w:r>
            <w:r w:rsidR="000E5BE3" w:rsidRPr="002A2D09">
              <w:rPr>
                <w:rFonts w:hint="eastAsia"/>
              </w:rPr>
              <w:t>：</w:t>
            </w:r>
            <w:hyperlink r:id="rId11" w:history="1">
              <w:r w:rsidR="00137CE4" w:rsidRPr="001C5D7B">
                <w:rPr>
                  <w:rStyle w:val="a3"/>
                  <w:rFonts w:hint="eastAsia"/>
                </w:rPr>
                <w:t>komoshita@kojitusanso.co</w:t>
              </w:r>
            </w:hyperlink>
            <w:r w:rsidR="00137CE4">
              <w:rPr>
                <w:rFonts w:hint="eastAsia"/>
              </w:rPr>
              <w:t>.jp</w:t>
            </w:r>
            <w:r w:rsidR="00137CE4" w:rsidRPr="002A2D09">
              <w:t xml:space="preserve"> </w:t>
            </w:r>
          </w:p>
          <w:p w:rsidR="00A72520" w:rsidRDefault="00A72520" w:rsidP="00137CE4">
            <w:pPr>
              <w:jc w:val="center"/>
            </w:pPr>
          </w:p>
          <w:p w:rsidR="00137CE4" w:rsidRDefault="00137CE4" w:rsidP="00137CE4">
            <w:pPr>
              <w:jc w:val="center"/>
            </w:pPr>
            <w:r>
              <w:rPr>
                <w:rFonts w:hint="eastAsia"/>
              </w:rPr>
              <w:t xml:space="preserve">お客様お問合せ窓口　</w:t>
            </w:r>
            <w:hyperlink r:id="rId12" w:history="1">
              <w:r w:rsidRPr="001C5D7B">
                <w:rPr>
                  <w:rStyle w:val="a3"/>
                  <w:rFonts w:hint="eastAsia"/>
                </w:rPr>
                <w:t>TEL:078-231-1381</w:t>
              </w:r>
            </w:hyperlink>
            <w:r>
              <w:rPr>
                <w:rFonts w:hint="eastAsia"/>
              </w:rPr>
              <w:t xml:space="preserve">  E-mail : eigyou@kojitusanso.co.jp</w:t>
            </w:r>
          </w:p>
          <w:p w:rsidR="000E5BE3" w:rsidRDefault="000E5BE3" w:rsidP="00862BF9">
            <w:pPr>
              <w:jc w:val="center"/>
            </w:pPr>
            <w:r>
              <w:rPr>
                <w:rFonts w:hint="eastAsia"/>
              </w:rPr>
              <w:t>〒</w:t>
            </w:r>
            <w:r>
              <w:rPr>
                <w:rFonts w:hint="eastAsia"/>
              </w:rPr>
              <w:t>651-0083</w:t>
            </w:r>
            <w:r>
              <w:rPr>
                <w:rFonts w:hint="eastAsia"/>
              </w:rPr>
              <w:t xml:space="preserve">　兵庫県神戸市中央区浜辺通</w:t>
            </w:r>
            <w:r>
              <w:rPr>
                <w:rFonts w:hint="eastAsia"/>
              </w:rPr>
              <w:t>2-1-30</w:t>
            </w:r>
            <w:r>
              <w:rPr>
                <w:rFonts w:hint="eastAsia"/>
              </w:rPr>
              <w:t xml:space="preserve">　三宮国際ビル</w:t>
            </w:r>
            <w:r>
              <w:rPr>
                <w:rFonts w:hint="eastAsia"/>
              </w:rPr>
              <w:t>6F</w:t>
            </w:r>
          </w:p>
          <w:p w:rsidR="000E5BE3" w:rsidRPr="006B32C1" w:rsidRDefault="000E5BE3" w:rsidP="00862BF9">
            <w:pPr>
              <w:jc w:val="center"/>
              <w:rPr>
                <w:color w:val="0000FF"/>
                <w:u w:val="single"/>
              </w:rPr>
            </w:pPr>
            <w:r>
              <w:rPr>
                <w:rFonts w:hint="eastAsia"/>
              </w:rPr>
              <w:t xml:space="preserve">　公式</w:t>
            </w:r>
            <w:r>
              <w:rPr>
                <w:rFonts w:hint="eastAsia"/>
              </w:rPr>
              <w:t>WEB</w:t>
            </w:r>
            <w:r>
              <w:rPr>
                <w:rFonts w:hint="eastAsia"/>
              </w:rPr>
              <w:t xml:space="preserve">サイト　</w:t>
            </w:r>
            <w:hyperlink r:id="rId13" w:history="1">
              <w:r w:rsidRPr="000469EC">
                <w:rPr>
                  <w:rStyle w:val="a3"/>
                </w:rPr>
                <w:t>https://www.kojitusanso.jp/</w:t>
              </w:r>
            </w:hyperlink>
          </w:p>
        </w:tc>
      </w:tr>
    </w:tbl>
    <w:p w:rsidR="000E5BE3" w:rsidRPr="00D60AE4" w:rsidRDefault="000E5BE3" w:rsidP="000E5BE3">
      <w:pPr>
        <w:jc w:val="left"/>
      </w:pPr>
    </w:p>
    <w:p w:rsidR="00196B51" w:rsidRPr="000E5BE3" w:rsidRDefault="00196B51">
      <w:bookmarkStart w:id="0" w:name="_GoBack"/>
      <w:bookmarkEnd w:id="0"/>
    </w:p>
    <w:sectPr w:rsidR="00196B51" w:rsidRPr="000E5BE3" w:rsidSect="00DA001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384" w:rsidRDefault="008C1384" w:rsidP="00054D92">
      <w:r>
        <w:separator/>
      </w:r>
    </w:p>
  </w:endnote>
  <w:endnote w:type="continuationSeparator" w:id="0">
    <w:p w:rsidR="008C1384" w:rsidRDefault="008C1384" w:rsidP="00054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384" w:rsidRDefault="008C1384" w:rsidP="00054D92">
      <w:r>
        <w:separator/>
      </w:r>
    </w:p>
  </w:footnote>
  <w:footnote w:type="continuationSeparator" w:id="0">
    <w:p w:rsidR="008C1384" w:rsidRDefault="008C1384" w:rsidP="00054D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BE3"/>
    <w:rsid w:val="00054D92"/>
    <w:rsid w:val="00061723"/>
    <w:rsid w:val="000E597B"/>
    <w:rsid w:val="000E5BE3"/>
    <w:rsid w:val="00137CE4"/>
    <w:rsid w:val="00196B51"/>
    <w:rsid w:val="001C1B2F"/>
    <w:rsid w:val="004001F4"/>
    <w:rsid w:val="004C36C4"/>
    <w:rsid w:val="00860FB8"/>
    <w:rsid w:val="008C1384"/>
    <w:rsid w:val="00A23F66"/>
    <w:rsid w:val="00A4144C"/>
    <w:rsid w:val="00A72520"/>
    <w:rsid w:val="00C3233E"/>
    <w:rsid w:val="00CF2FD8"/>
    <w:rsid w:val="00D86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B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5BE3"/>
    <w:rPr>
      <w:color w:val="0000FF"/>
      <w:u w:val="single"/>
    </w:rPr>
  </w:style>
  <w:style w:type="table" w:styleId="a4">
    <w:name w:val="Table Grid"/>
    <w:basedOn w:val="a1"/>
    <w:uiPriority w:val="59"/>
    <w:rsid w:val="000E5B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54D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54D92"/>
  </w:style>
  <w:style w:type="paragraph" w:styleId="a7">
    <w:name w:val="footer"/>
    <w:basedOn w:val="a"/>
    <w:link w:val="a8"/>
    <w:uiPriority w:val="99"/>
    <w:unhideWhenUsed/>
    <w:rsid w:val="00054D9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54D92"/>
  </w:style>
  <w:style w:type="paragraph" w:styleId="a9">
    <w:name w:val="Balloon Text"/>
    <w:basedOn w:val="a"/>
    <w:link w:val="aa"/>
    <w:uiPriority w:val="99"/>
    <w:semiHidden/>
    <w:unhideWhenUsed/>
    <w:rsid w:val="000617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6172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B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5BE3"/>
    <w:rPr>
      <w:color w:val="0000FF"/>
      <w:u w:val="single"/>
    </w:rPr>
  </w:style>
  <w:style w:type="table" w:styleId="a4">
    <w:name w:val="Table Grid"/>
    <w:basedOn w:val="a1"/>
    <w:uiPriority w:val="59"/>
    <w:rsid w:val="000E5B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54D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54D92"/>
  </w:style>
  <w:style w:type="paragraph" w:styleId="a7">
    <w:name w:val="footer"/>
    <w:basedOn w:val="a"/>
    <w:link w:val="a8"/>
    <w:uiPriority w:val="99"/>
    <w:unhideWhenUsed/>
    <w:rsid w:val="00054D9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54D92"/>
  </w:style>
  <w:style w:type="paragraph" w:styleId="a9">
    <w:name w:val="Balloon Text"/>
    <w:basedOn w:val="a"/>
    <w:link w:val="aa"/>
    <w:uiPriority w:val="99"/>
    <w:semiHidden/>
    <w:unhideWhenUsed/>
    <w:rsid w:val="000617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6172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kojitusanso.jp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TEL:078-231-138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komoshita@kojitusanso.co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kojitusanso.jp/campaign/1805ThanksF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WSH129</dc:creator>
  <cp:lastModifiedBy>WSH127</cp:lastModifiedBy>
  <cp:revision>11</cp:revision>
  <dcterms:created xsi:type="dcterms:W3CDTF">2018-04-19T08:37:00Z</dcterms:created>
  <dcterms:modified xsi:type="dcterms:W3CDTF">2018-05-12T04:21:00Z</dcterms:modified>
</cp:coreProperties>
</file>