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933" w:rsidRPr="00E00933" w:rsidRDefault="00E00933" w:rsidP="00E00933">
      <w:pPr xmlns:w="http://schemas.openxmlformats.org/wordprocessingml/2006/main">
        <w:spacing w:before="100" w:beforeAutospacing="1" w:after="100" w:afterAutospacing="1" w:line="240" w:lineRule="auto"/>
        <w:outlineLvl w:val="0"/>
        <w:rPr>
          <w:rFonts w:ascii="Times New Roman" w:eastAsia="Times New Roman" w:hAnsi="Times New Roman" w:cs="Times New Roman"/>
          <w:b/>
          <w:kern w:val="36"/>
          <w:sz w:val="24"/>
          <w:szCs w:val="24"/>
          <w:lang w:bidi="ar-SA"/>
        </w:rPr>
      </w:pPr>
      <w:r xmlns:w="http://schemas.openxmlformats.org/wordprocessingml/2006/main" w:rsidRPr="00E00933">
        <w:rPr>
          <w:rFonts w:ascii="Times New Roman" w:eastAsia="Times New Roman" w:hAnsi="Times New Roman" w:cs="Times New Roman"/>
          <w:b/>
          <w:kern w:val="36"/>
          <w:sz w:val="24"/>
          <w:szCs w:val="24"/>
          <w:lang w:bidi="ar-SA"/>
        </w:rPr>
        <w:t xml:space="preserve">ワクチン市場：トレンド、成長、そして将来の展望</w:t>
      </w:r>
    </w:p>
    <w:p w:rsidR="00E00933" w:rsidRPr="00E00933" w:rsidRDefault="00E00933" w:rsidP="00E00933">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ワクチン市場は世界のヘルスケアの最前線に位置し、疾病予防と公衆衛生において極めて重要な役割を果たしています。世界が新たな脅威と根深い脅威の両方に立ち向かう中、革新的で効果的なワクチンへの需要はますます高まっています。この記事では、 </w:t>
      </w:r>
      <w:proofErr xmlns:w="http://schemas.openxmlformats.org/wordprocessingml/2006/main" w:type="spellStart"/>
      <w:r xmlns:w="http://schemas.openxmlformats.org/wordprocessingml/2006/main" w:rsidRPr="00E00933">
        <w:rPr>
          <w:rFonts w:ascii="Times New Roman" w:eastAsia="Times New Roman" w:hAnsi="Times New Roman" w:cs="Times New Roman"/>
          <w:sz w:val="24"/>
          <w:szCs w:val="24"/>
          <w:lang w:bidi="ar-SA"/>
        </w:rPr>
        <w:t xml:space="preserve">SkyQuestの</w:t>
      </w:r>
      <w:proofErr xmlns:w="http://schemas.openxmlformats.org/wordprocessingml/2006/main" w:type="spellEnd"/>
      <w:r xmlns:w="http://schemas.openxmlformats.org/wordprocessingml/2006/main" w:rsidRPr="00E00933">
        <w:rPr>
          <w:rFonts w:ascii="Times New Roman" w:eastAsia="Times New Roman" w:hAnsi="Times New Roman" w:cs="Times New Roman"/>
          <w:sz w:val="24"/>
          <w:szCs w:val="24"/>
          <w:lang w:bidi="ar-SA"/>
        </w:rPr>
        <w:t xml:space="preserve">包括的な市場レポートの最新データと洞察に基づき、世界のワクチン市場を詳細に分析します。</w:t>
      </w:r>
    </w:p>
    <w:p w:rsidR="00E00933" w:rsidRPr="00E00933" w:rsidRDefault="00E00933" w:rsidP="00E00933">
      <w:pPr>
        <w:spacing w:after="0" w:line="240" w:lineRule="auto"/>
        <w:rPr>
          <w:rFonts w:ascii="Times New Roman" w:eastAsia="Times New Roman" w:hAnsi="Times New Roman" w:cs="Times New Roman"/>
          <w:sz w:val="24"/>
          <w:szCs w:val="24"/>
          <w:lang w:bidi="ar-SA"/>
        </w:rPr>
      </w:pPr>
    </w:p>
    <w:p w:rsidR="00E00933" w:rsidRPr="00E00933" w:rsidRDefault="00E00933" w:rsidP="00E00933">
      <w:pPr xmlns:w="http://schemas.openxmlformats.org/wordprocessingml/2006/main">
        <w:spacing w:after="0" w:line="240" w:lineRule="auto"/>
        <w:rPr>
          <w:rFonts w:ascii="Times New Roman" w:eastAsia="Times New Roman" w:hAnsi="Times New Roman" w:cs="Times New Roman"/>
          <w:b/>
          <w:sz w:val="24"/>
          <w:szCs w:val="24"/>
          <w:lang w:bidi="ar-SA"/>
        </w:rPr>
      </w:pPr>
      <w:r xmlns:w="http://schemas.openxmlformats.org/wordprocessingml/2006/main" w:rsidRPr="00E00933">
        <w:rPr>
          <w:rFonts w:ascii="Times New Roman" w:eastAsia="Times New Roman" w:hAnsi="Times New Roman" w:cs="Times New Roman"/>
          <w:b/>
          <w:sz w:val="24"/>
          <w:szCs w:val="24"/>
          <w:lang w:bidi="ar-SA"/>
        </w:rPr>
        <w:t xml:space="preserve">詳細な概要をダウンロードしてください:</w:t>
      </w:r>
    </w:p>
    <w:p w:rsidR="00E00933" w:rsidRPr="00E00933" w:rsidRDefault="00E00933" w:rsidP="00E00933">
      <w:pPr xmlns:w="http://schemas.openxmlformats.org/wordprocessingml/2006/main">
        <w:spacing w:after="0"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5" w:history="1">
        <w:r xmlns:w="http://schemas.openxmlformats.org/wordprocessingml/2006/main" w:rsidRPr="00E00933">
          <w:rPr>
            <w:rStyle w:val="Hyperlink"/>
            <w:rFonts w:ascii="Times New Roman" w:eastAsia="Times New Roman" w:hAnsi="Times New Roman" w:cs="Times New Roman"/>
            <w:sz w:val="24"/>
            <w:szCs w:val="24"/>
            <w:lang w:bidi="ar-SA"/>
          </w:rPr>
          <w:t xml:space="preserve">https://www.skyquestt.com/sample-request/vaccines-market</w:t>
        </w:r>
      </w:hyperlink>
      <w:r xmlns:w="http://schemas.openxmlformats.org/wordprocessingml/2006/main" w:rsidRPr="00E00933">
        <w:rPr>
          <w:rFonts w:ascii="Times New Roman" w:eastAsia="Times New Roman" w:hAnsi="Times New Roman" w:cs="Times New Roman"/>
          <w:sz w:val="24"/>
          <w:szCs w:val="24"/>
          <w:lang w:bidi="ar-SA"/>
        </w:rPr>
        <w:t xml:space="preserve"> </w:t>
      </w:r>
    </w:p>
    <w:p w:rsidR="00E00933" w:rsidRPr="00E00933" w:rsidRDefault="00E00933" w:rsidP="00E0093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sz w:val="24"/>
          <w:szCs w:val="24"/>
          <w:lang w:bidi="ar-SA"/>
        </w:rPr>
      </w:pPr>
      <w:r xmlns:w="http://schemas.openxmlformats.org/wordprocessingml/2006/main" w:rsidRPr="00E00933">
        <w:rPr>
          <w:rFonts w:ascii="Times New Roman" w:eastAsia="Times New Roman" w:hAnsi="Times New Roman" w:cs="Times New Roman"/>
          <w:b/>
          <w:sz w:val="24"/>
          <w:szCs w:val="24"/>
          <w:lang w:bidi="ar-SA"/>
        </w:rPr>
        <w:t xml:space="preserve">市場の概要と規模</w:t>
      </w:r>
    </w:p>
    <w:p w:rsidR="00E00933" w:rsidRPr="00E00933" w:rsidRDefault="00E00933" w:rsidP="00E00933">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世界のワクチン市場は2022年に約720億米ドルと評価され、203年には998.5億米ドルに成長すると予測されています。この成長は、2024年から203年の予測期間における年平均成長率（CAGR）3.7%を反映しています。市場の拡大は、以下を含むいくつかの主要な要因によって推進されています。</w:t>
      </w:r>
    </w:p>
    <w:p w:rsidR="00E00933" w:rsidRPr="00E00933" w:rsidRDefault="00E00933" w:rsidP="00E00933">
      <w:pPr>
        <w:spacing w:after="0" w:line="240" w:lineRule="auto"/>
        <w:rPr>
          <w:rFonts w:ascii="Times New Roman" w:eastAsia="Times New Roman" w:hAnsi="Times New Roman" w:cs="Times New Roman"/>
          <w:sz w:val="24"/>
          <w:szCs w:val="24"/>
          <w:lang w:bidi="ar-SA"/>
        </w:rPr>
      </w:pPr>
    </w:p>
    <w:p w:rsidR="00E00933" w:rsidRPr="00E00933" w:rsidRDefault="00E00933" w:rsidP="00E00933">
      <w:pPr xmlns:w="http://schemas.openxmlformats.org/wordprocessingml/2006/main">
        <w:numPr>
          <w:ilvl w:val="0"/>
          <w:numId w:val="1"/>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世界中で慢性疾患と感染症の蔓延が増加</w:t>
      </w:r>
    </w:p>
    <w:p w:rsidR="00E00933" w:rsidRPr="00E00933" w:rsidRDefault="00E00933" w:rsidP="00E00933">
      <w:pPr xmlns:w="http://schemas.openxmlformats.org/wordprocessingml/2006/main">
        <w:numPr>
          <w:ilvl w:val="0"/>
          <w:numId w:val="1"/>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予防医療の重要性の高まり</w:t>
      </w:r>
    </w:p>
    <w:p w:rsidR="00E00933" w:rsidRPr="00E00933" w:rsidRDefault="00E00933" w:rsidP="00E00933">
      <w:pPr xmlns:w="http://schemas.openxmlformats.org/wordprocessingml/2006/main">
        <w:numPr>
          <w:ilvl w:val="0"/>
          <w:numId w:val="1"/>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ワクチン技術と研究の進歩</w:t>
      </w:r>
    </w:p>
    <w:p w:rsidR="00E00933" w:rsidRPr="00E00933" w:rsidRDefault="00E00933" w:rsidP="00E00933">
      <w:pPr xmlns:w="http://schemas.openxmlformats.org/wordprocessingml/2006/main">
        <w:numPr>
          <w:ilvl w:val="0"/>
          <w:numId w:val="1"/>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新規ワクチン開発への多額の投資</w:t>
      </w:r>
    </w:p>
    <w:p w:rsidR="00E00933" w:rsidRPr="00E00933" w:rsidRDefault="00E00933" w:rsidP="00E00933">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これらの前向きな推進要因にもかかわらず、市場は、高い開発コスト、厳格な規制要件、ワクチンの安全性と有効性に関する誤った情報の根強さなどの課題に直面しています。</w:t>
      </w:r>
    </w:p>
    <w:p w:rsidR="00E00933" w:rsidRPr="00E00933" w:rsidRDefault="00E00933" w:rsidP="00E0093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sz w:val="24"/>
          <w:szCs w:val="24"/>
          <w:lang w:bidi="ar-SA"/>
        </w:rPr>
      </w:pPr>
      <w:r xmlns:w="http://schemas.openxmlformats.org/wordprocessingml/2006/main" w:rsidRPr="00E00933">
        <w:rPr>
          <w:rFonts w:ascii="Times New Roman" w:eastAsia="Times New Roman" w:hAnsi="Times New Roman" w:cs="Times New Roman"/>
          <w:b/>
          <w:sz w:val="24"/>
          <w:szCs w:val="24"/>
          <w:lang w:bidi="ar-SA"/>
        </w:rPr>
        <w:t xml:space="preserve">このレポートの無料カスタマイズをリクエスト:</w:t>
      </w:r>
    </w:p>
    <w:p w:rsidR="00E00933" w:rsidRPr="00E00933" w:rsidRDefault="00E00933" w:rsidP="00E00933">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6" w:history="1">
        <w:r xmlns:w="http://schemas.openxmlformats.org/wordprocessingml/2006/main" w:rsidRPr="00E00933">
          <w:rPr>
            <w:rStyle w:val="Hyperlink"/>
            <w:rFonts w:ascii="Times New Roman" w:eastAsia="Times New Roman" w:hAnsi="Times New Roman" w:cs="Times New Roman"/>
            <w:sz w:val="24"/>
            <w:szCs w:val="24"/>
            <w:lang w:bidi="ar-SA"/>
          </w:rPr>
          <w:t xml:space="preserve">https://www.skyquestt.com/speak-with-analyst/vaccines-market</w:t>
        </w:r>
      </w:hyperlink>
      <w:r xmlns:w="http://schemas.openxmlformats.org/wordprocessingml/2006/main" w:rsidRPr="00E00933">
        <w:rPr>
          <w:rFonts w:ascii="Times New Roman" w:eastAsia="Times New Roman" w:hAnsi="Times New Roman" w:cs="Times New Roman"/>
          <w:sz w:val="24"/>
          <w:szCs w:val="24"/>
          <w:lang w:bidi="ar-SA"/>
        </w:rPr>
        <w:t xml:space="preserve"> </w:t>
      </w:r>
    </w:p>
    <w:p w:rsidR="00E00933" w:rsidRPr="00E00933" w:rsidRDefault="00E00933" w:rsidP="00E0093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sz w:val="24"/>
          <w:szCs w:val="24"/>
          <w:lang w:bidi="ar-SA"/>
        </w:rPr>
      </w:pPr>
      <w:r xmlns:w="http://schemas.openxmlformats.org/wordprocessingml/2006/main" w:rsidRPr="00E00933">
        <w:rPr>
          <w:rFonts w:ascii="Times New Roman" w:eastAsia="Times New Roman" w:hAnsi="Times New Roman" w:cs="Times New Roman"/>
          <w:b/>
          <w:sz w:val="24"/>
          <w:szCs w:val="24"/>
          <w:lang w:bidi="ar-SA"/>
        </w:rPr>
        <w:t xml:space="preserve">市場セグメンテーション</w:t>
      </w:r>
    </w:p>
    <w:p w:rsidR="00E00933" w:rsidRPr="00E00933" w:rsidRDefault="00E00933" w:rsidP="00E00933">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ワクチン市場は非常に多様であり、技術、種類、疾患の適応症、投与経路、最終ユーザー、地域によって区分されています。</w:t>
      </w:r>
    </w:p>
    <w:p w:rsidR="00E00933" w:rsidRPr="00E00933" w:rsidRDefault="00E00933" w:rsidP="00E0093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sz w:val="24"/>
          <w:szCs w:val="24"/>
          <w:lang w:bidi="ar-SA"/>
        </w:rPr>
      </w:pPr>
      <w:r xmlns:w="http://schemas.openxmlformats.org/wordprocessingml/2006/main" w:rsidRPr="00E00933">
        <w:rPr>
          <w:rFonts w:ascii="Times New Roman" w:eastAsia="Times New Roman" w:hAnsi="Times New Roman" w:cs="Times New Roman"/>
          <w:b/>
          <w:sz w:val="24"/>
          <w:szCs w:val="24"/>
          <w:lang w:bidi="ar-SA"/>
        </w:rPr>
        <w:t xml:space="preserve">テクノロジー別</w:t>
      </w:r>
    </w:p>
    <w:p w:rsidR="00E00933" w:rsidRPr="00E00933" w:rsidRDefault="00E00933" w:rsidP="00E00933">
      <w:pPr xmlns:w="http://schemas.openxmlformats.org/wordprocessingml/2006/main">
        <w:numPr>
          <w:ilvl w:val="0"/>
          <w:numId w:val="2"/>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b/>
          <w:bCs/>
          <w:sz w:val="24"/>
          <w:szCs w:val="24"/>
          <w:lang w:bidi="ar-SA"/>
        </w:rPr>
        <w:t xml:space="preserve">サブユニットワクチン:</w:t>
      </w:r>
      <w:r xmlns:w="http://schemas.openxmlformats.org/wordprocessingml/2006/main" w:rsidRPr="00E00933">
        <w:rPr>
          <w:rFonts w:ascii="Times New Roman" w:eastAsia="Times New Roman" w:hAnsi="Times New Roman" w:cs="Times New Roman"/>
          <w:sz w:val="24"/>
          <w:szCs w:val="24"/>
          <w:lang w:bidi="ar-SA"/>
        </w:rPr>
        <w:t xml:space="preserve">現在最大のセグメントであるサブユニットワクチンは、特に慢性疾患が蔓延するにつれて、その安全性と適応性から好まれています。</w:t>
      </w:r>
    </w:p>
    <w:p w:rsidR="00E00933" w:rsidRPr="00E00933" w:rsidRDefault="00E00933" w:rsidP="00E00933">
      <w:pPr xmlns:w="http://schemas.openxmlformats.org/wordprocessingml/2006/main">
        <w:numPr>
          <w:ilvl w:val="0"/>
          <w:numId w:val="2"/>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b/>
          <w:bCs/>
          <w:sz w:val="24"/>
          <w:szCs w:val="24"/>
          <w:lang w:bidi="ar-SA"/>
        </w:rPr>
        <w:t xml:space="preserve">ウイルスベクターワクチン：</w:t>
      </w:r>
      <w:r xmlns:w="http://schemas.openxmlformats.org/wordprocessingml/2006/main" w:rsidRPr="00E00933">
        <w:rPr>
          <w:rFonts w:ascii="Times New Roman" w:eastAsia="Times New Roman" w:hAnsi="Times New Roman" w:cs="Times New Roman"/>
          <w:sz w:val="24"/>
          <w:szCs w:val="24"/>
          <w:lang w:bidi="ar-SA"/>
        </w:rPr>
        <w:t xml:space="preserve">この分野は、COVID-9パンデミック中の展開の成功と新しい病原体への適応性により、最も急速な成長を遂げています。</w:t>
      </w:r>
    </w:p>
    <w:p w:rsidR="00E00933" w:rsidRPr="00E00933" w:rsidRDefault="00E00933" w:rsidP="00E00933">
      <w:pPr xmlns:w="http://schemas.openxmlformats.org/wordprocessingml/2006/main">
        <w:numPr>
          <w:ilvl w:val="0"/>
          <w:numId w:val="2"/>
        </w:numPr>
        <w:spacing w:after="0" w:line="240" w:lineRule="auto"/>
        <w:ind w:left="0"/>
        <w:rPr>
          <w:rFonts w:ascii="Times New Roman" w:eastAsia="Times New Roman" w:hAnsi="Times New Roman" w:cs="Times New Roman"/>
          <w:sz w:val="24"/>
          <w:szCs w:val="24"/>
          <w:lang w:bidi="ar-SA"/>
        </w:rPr>
      </w:pPr>
      <w:proofErr xmlns:w="http://schemas.openxmlformats.org/wordprocessingml/2006/main" w:type="gramStart"/>
      <w:r xmlns:w="http://schemas.openxmlformats.org/wordprocessingml/2006/main" w:rsidRPr="00E00933">
        <w:rPr>
          <w:rFonts w:ascii="Times New Roman" w:eastAsia="Times New Roman" w:hAnsi="Times New Roman" w:cs="Times New Roman"/>
          <w:b/>
          <w:bCs/>
          <w:sz w:val="24"/>
          <w:szCs w:val="24"/>
          <w:lang w:bidi="ar-SA"/>
        </w:rPr>
        <w:t xml:space="preserve">mRNA</w:t>
      </w:r>
      <w:proofErr xmlns:w="http://schemas.openxmlformats.org/wordprocessingml/2006/main" w:type="gramEnd"/>
      <w:r xmlns:w="http://schemas.openxmlformats.org/wordprocessingml/2006/main" w:rsidRPr="00E00933">
        <w:rPr>
          <w:rFonts w:ascii="Times New Roman" w:eastAsia="Times New Roman" w:hAnsi="Times New Roman" w:cs="Times New Roman"/>
          <w:b/>
          <w:bCs/>
          <w:sz w:val="24"/>
          <w:szCs w:val="24"/>
          <w:lang w:bidi="ar-SA"/>
        </w:rPr>
        <w:t xml:space="preserve">ワクチン: </w:t>
      </w:r>
      <w:r xmlns:w="http://schemas.openxmlformats.org/wordprocessingml/2006/main" w:rsidRPr="00E00933">
        <w:rPr>
          <w:rFonts w:ascii="Times New Roman" w:eastAsia="Times New Roman" w:hAnsi="Times New Roman" w:cs="Times New Roman"/>
          <w:sz w:val="24"/>
          <w:szCs w:val="24"/>
          <w:lang w:bidi="ar-SA"/>
        </w:rPr>
        <w:t xml:space="preserve">mRNA テクノロジーは、COVID-9 危機の際に見られるように、その迅速な適応性と実証された有効性により、イノベーションの先頭に立っています。</w:t>
      </w:r>
    </w:p>
    <w:p w:rsidR="00E00933" w:rsidRPr="00E00933" w:rsidRDefault="00E00933" w:rsidP="00E00933">
      <w:pPr xmlns:w="http://schemas.openxmlformats.org/wordprocessingml/2006/main">
        <w:numPr>
          <w:ilvl w:val="0"/>
          <w:numId w:val="2"/>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その他の技術には、結合型、組み換え型、</w:t>
      </w:r>
      <w:proofErr xmlns:w="http://schemas.openxmlformats.org/wordprocessingml/2006/main" w:type="gramStart"/>
      <w:r xmlns:w="http://schemas.openxmlformats.org/wordprocessingml/2006/main" w:rsidRPr="00E00933">
        <w:rPr>
          <w:rFonts w:ascii="Times New Roman" w:eastAsia="Times New Roman" w:hAnsi="Times New Roman" w:cs="Times New Roman"/>
          <w:sz w:val="24"/>
          <w:szCs w:val="24"/>
          <w:lang w:bidi="ar-SA"/>
        </w:rPr>
        <w:t xml:space="preserve">不活化型、</w:t>
      </w:r>
      <w:proofErr xmlns:w="http://schemas.openxmlformats.org/wordprocessingml/2006/main" w:type="gramEnd"/>
      <w:r xmlns:w="http://schemas.openxmlformats.org/wordprocessingml/2006/main" w:rsidRPr="00E00933">
        <w:rPr>
          <w:rFonts w:ascii="Times New Roman" w:eastAsia="Times New Roman" w:hAnsi="Times New Roman" w:cs="Times New Roman"/>
          <w:sz w:val="24"/>
          <w:szCs w:val="24"/>
          <w:lang w:bidi="ar-SA"/>
        </w:rPr>
        <w:t xml:space="preserve">生弱毒化型、</w:t>
      </w:r>
      <w:proofErr xmlns:w="http://schemas.openxmlformats.org/wordprocessingml/2006/main" w:type="spellStart"/>
      <w:r xmlns:w="http://schemas.openxmlformats.org/wordprocessingml/2006/main" w:rsidRPr="00E00933">
        <w:rPr>
          <w:rFonts w:ascii="Times New Roman" w:eastAsia="Times New Roman" w:hAnsi="Times New Roman" w:cs="Times New Roman"/>
          <w:sz w:val="24"/>
          <w:szCs w:val="24"/>
          <w:lang w:bidi="ar-SA"/>
        </w:rPr>
        <w:t xml:space="preserve">トキソイド型</w:t>
      </w:r>
      <w:proofErr xmlns:w="http://schemas.openxmlformats.org/wordprocessingml/2006/main" w:type="spellEnd"/>
      <w:r xmlns:w="http://schemas.openxmlformats.org/wordprocessingml/2006/main" w:rsidRPr="00E00933">
        <w:rPr>
          <w:rFonts w:ascii="Times New Roman" w:eastAsia="Times New Roman" w:hAnsi="Times New Roman" w:cs="Times New Roman"/>
          <w:sz w:val="24"/>
          <w:szCs w:val="24"/>
          <w:lang w:bidi="ar-SA"/>
        </w:rPr>
        <w:t xml:space="preserve">、その他のワクチンの種類が含まれます。</w:t>
      </w:r>
    </w:p>
    <w:p w:rsidR="00E00933" w:rsidRPr="00E00933" w:rsidRDefault="00E00933" w:rsidP="00E0093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sz w:val="24"/>
          <w:szCs w:val="24"/>
          <w:lang w:bidi="ar-SA"/>
        </w:rPr>
      </w:pPr>
      <w:r xmlns:w="http://schemas.openxmlformats.org/wordprocessingml/2006/main" w:rsidRPr="00E00933">
        <w:rPr>
          <w:rFonts w:ascii="Times New Roman" w:eastAsia="Times New Roman" w:hAnsi="Times New Roman" w:cs="Times New Roman"/>
          <w:b/>
          <w:sz w:val="24"/>
          <w:szCs w:val="24"/>
          <w:lang w:bidi="ar-SA"/>
        </w:rPr>
        <w:lastRenderedPageBreak xmlns:w="http://schemas.openxmlformats.org/wordprocessingml/2006/main"/>
      </w:r>
      <w:r xmlns:w="http://schemas.openxmlformats.org/wordprocessingml/2006/main" w:rsidRPr="00E00933">
        <w:rPr>
          <w:rFonts w:ascii="Times New Roman" w:eastAsia="Times New Roman" w:hAnsi="Times New Roman" w:cs="Times New Roman"/>
          <w:b/>
          <w:sz w:val="24"/>
          <w:szCs w:val="24"/>
          <w:lang w:bidi="ar-SA"/>
        </w:rPr>
        <w:t xml:space="preserve">タイプ別</w:t>
      </w:r>
    </w:p>
    <w:p w:rsidR="00E00933" w:rsidRPr="00E00933" w:rsidRDefault="00E00933" w:rsidP="00E00933">
      <w:pPr xmlns:w="http://schemas.openxmlformats.org/wordprocessingml/2006/main">
        <w:numPr>
          <w:ilvl w:val="0"/>
          <w:numId w:val="3"/>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b/>
          <w:bCs/>
          <w:sz w:val="24"/>
          <w:szCs w:val="24"/>
          <w:lang w:bidi="ar-SA"/>
        </w:rPr>
        <w:t xml:space="preserve">多価ワクチン:</w:t>
      </w:r>
      <w:r xmlns:w="http://schemas.openxmlformats.org/wordprocessingml/2006/main" w:rsidRPr="00E00933">
        <w:rPr>
          <w:rFonts w:ascii="Times New Roman" w:eastAsia="Times New Roman" w:hAnsi="Times New Roman" w:cs="Times New Roman"/>
          <w:sz w:val="24"/>
          <w:szCs w:val="24"/>
          <w:lang w:bidi="ar-SA"/>
        </w:rPr>
        <w:t xml:space="preserve">病原体の複数の株または種類を標的とします。</w:t>
      </w:r>
    </w:p>
    <w:p w:rsidR="00E00933" w:rsidRPr="00E00933" w:rsidRDefault="00E00933" w:rsidP="00E00933">
      <w:pPr xmlns:w="http://schemas.openxmlformats.org/wordprocessingml/2006/main">
        <w:numPr>
          <w:ilvl w:val="0"/>
          <w:numId w:val="3"/>
        </w:numPr>
        <w:spacing w:after="0" w:line="240" w:lineRule="auto"/>
        <w:ind w:left="0"/>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E00933">
        <w:rPr>
          <w:rFonts w:ascii="Times New Roman" w:eastAsia="Times New Roman" w:hAnsi="Times New Roman" w:cs="Times New Roman"/>
          <w:b/>
          <w:bCs/>
          <w:sz w:val="24"/>
          <w:szCs w:val="24"/>
          <w:lang w:bidi="ar-SA"/>
        </w:rPr>
        <w:t xml:space="preserve">一価</w:t>
      </w:r>
      <w:proofErr xmlns:w="http://schemas.openxmlformats.org/wordprocessingml/2006/main" w:type="spellEnd"/>
      <w:r xmlns:w="http://schemas.openxmlformats.org/wordprocessingml/2006/main" w:rsidRPr="00E00933">
        <w:rPr>
          <w:rFonts w:ascii="Times New Roman" w:eastAsia="Times New Roman" w:hAnsi="Times New Roman" w:cs="Times New Roman"/>
          <w:b/>
          <w:bCs/>
          <w:sz w:val="24"/>
          <w:szCs w:val="24"/>
          <w:lang w:bidi="ar-SA"/>
        </w:rPr>
        <w:t xml:space="preserve">ワクチン:</w:t>
      </w:r>
      <w:r xmlns:w="http://schemas.openxmlformats.org/wordprocessingml/2006/main" w:rsidRPr="00E00933">
        <w:rPr>
          <w:rFonts w:ascii="Times New Roman" w:eastAsia="Times New Roman" w:hAnsi="Times New Roman" w:cs="Times New Roman"/>
          <w:sz w:val="24"/>
          <w:szCs w:val="24"/>
          <w:lang w:bidi="ar-SA"/>
        </w:rPr>
        <w:t xml:space="preserve">単一の株またはタイプをターゲットにします。</w:t>
      </w:r>
    </w:p>
    <w:p w:rsidR="00E00933" w:rsidRPr="00E00933" w:rsidRDefault="00E00933" w:rsidP="00E0093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sz w:val="24"/>
          <w:szCs w:val="24"/>
          <w:lang w:bidi="ar-SA"/>
        </w:rPr>
      </w:pPr>
      <w:r xmlns:w="http://schemas.openxmlformats.org/wordprocessingml/2006/main" w:rsidRPr="00E00933">
        <w:rPr>
          <w:rFonts w:ascii="Times New Roman" w:eastAsia="Times New Roman" w:hAnsi="Times New Roman" w:cs="Times New Roman"/>
          <w:b/>
          <w:sz w:val="24"/>
          <w:szCs w:val="24"/>
          <w:lang w:bidi="ar-SA"/>
        </w:rPr>
        <w:t xml:space="preserve">疾患別</w:t>
      </w:r>
    </w:p>
    <w:p w:rsidR="00E00933" w:rsidRPr="00E00933" w:rsidRDefault="00E00933" w:rsidP="00E00933">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市場は、以下を含む幅広い疾患をカバーしています。</w:t>
      </w:r>
    </w:p>
    <w:p w:rsidR="00E00933" w:rsidRPr="00E00933" w:rsidRDefault="00E00933" w:rsidP="00E00933">
      <w:pPr xmlns:w="http://schemas.openxmlformats.org/wordprocessingml/2006/main">
        <w:numPr>
          <w:ilvl w:val="0"/>
          <w:numId w:val="4"/>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肺炎球菌感染症</w:t>
      </w:r>
    </w:p>
    <w:p w:rsidR="00E00933" w:rsidRPr="00E00933" w:rsidRDefault="00E00933" w:rsidP="00E00933">
      <w:pPr xmlns:w="http://schemas.openxmlformats.org/wordprocessingml/2006/main">
        <w:numPr>
          <w:ilvl w:val="0"/>
          <w:numId w:val="4"/>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インフルエンザ</w:t>
      </w:r>
    </w:p>
    <w:p w:rsidR="00E00933" w:rsidRPr="00E00933" w:rsidRDefault="00E00933" w:rsidP="00E00933">
      <w:pPr xmlns:w="http://schemas.openxmlformats.org/wordprocessingml/2006/main">
        <w:numPr>
          <w:ilvl w:val="0"/>
          <w:numId w:val="4"/>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HPV（</w:t>
      </w:r>
      <w:proofErr xmlns:w="http://schemas.openxmlformats.org/wordprocessingml/2006/main" w:type="spellStart"/>
      <w:r xmlns:w="http://schemas.openxmlformats.org/wordprocessingml/2006/main" w:rsidRPr="00E00933">
        <w:rPr>
          <w:rFonts w:ascii="Times New Roman" w:eastAsia="Times New Roman" w:hAnsi="Times New Roman" w:cs="Times New Roman"/>
          <w:sz w:val="24"/>
          <w:szCs w:val="24"/>
          <w:lang w:bidi="ar-SA"/>
        </w:rPr>
        <w:t xml:space="preserve">ヒトパピローマウイルス</w:t>
      </w:r>
      <w:proofErr xmlns:w="http://schemas.openxmlformats.org/wordprocessingml/2006/main" w:type="spellEnd"/>
      <w:r xmlns:w="http://schemas.openxmlformats.org/wordprocessingml/2006/main" w:rsidRPr="00E00933">
        <w:rPr>
          <w:rFonts w:ascii="Times New Roman" w:eastAsia="Times New Roman" w:hAnsi="Times New Roman" w:cs="Times New Roman"/>
          <w:sz w:val="24"/>
          <w:szCs w:val="24"/>
          <w:lang w:bidi="ar-SA"/>
        </w:rPr>
        <w:t xml:space="preserve">）</w:t>
      </w:r>
    </w:p>
    <w:p w:rsidR="00E00933" w:rsidRPr="00E00933" w:rsidRDefault="00E00933" w:rsidP="00E00933">
      <w:pPr xmlns:w="http://schemas.openxmlformats.org/wordprocessingml/2006/main">
        <w:numPr>
          <w:ilvl w:val="0"/>
          <w:numId w:val="4"/>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髄膜炎菌感染症</w:t>
      </w:r>
    </w:p>
    <w:p w:rsidR="00E00933" w:rsidRPr="00E00933" w:rsidRDefault="00E00933" w:rsidP="00E00933">
      <w:pPr xmlns:w="http://schemas.openxmlformats.org/wordprocessingml/2006/main">
        <w:numPr>
          <w:ilvl w:val="0"/>
          <w:numId w:val="4"/>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帯状疱疹</w:t>
      </w:r>
    </w:p>
    <w:p w:rsidR="00E00933" w:rsidRPr="00E00933" w:rsidRDefault="00E00933" w:rsidP="00E00933">
      <w:pPr xmlns:w="http://schemas.openxmlformats.org/wordprocessingml/2006/main">
        <w:numPr>
          <w:ilvl w:val="0"/>
          <w:numId w:val="4"/>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ロタウイルス</w:t>
      </w:r>
    </w:p>
    <w:p w:rsidR="00E00933" w:rsidRPr="00E00933" w:rsidRDefault="00E00933" w:rsidP="00E00933">
      <w:pPr xmlns:w="http://schemas.openxmlformats.org/wordprocessingml/2006/main">
        <w:numPr>
          <w:ilvl w:val="0"/>
          <w:numId w:val="4"/>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MMR（麻疹、おたふく風邪、風疹）</w:t>
      </w:r>
    </w:p>
    <w:p w:rsidR="00E00933" w:rsidRPr="00E00933" w:rsidRDefault="00E00933" w:rsidP="00E00933">
      <w:pPr xmlns:w="http://schemas.openxmlformats.org/wordprocessingml/2006/main">
        <w:numPr>
          <w:ilvl w:val="0"/>
          <w:numId w:val="4"/>
        </w:numPr>
        <w:spacing w:after="0" w:line="240" w:lineRule="auto"/>
        <w:ind w:left="0"/>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E00933">
        <w:rPr>
          <w:rFonts w:ascii="Times New Roman" w:eastAsia="Times New Roman" w:hAnsi="Times New Roman" w:cs="Times New Roman"/>
          <w:sz w:val="24"/>
          <w:szCs w:val="24"/>
          <w:lang w:bidi="ar-SA"/>
        </w:rPr>
        <w:t xml:space="preserve">水痘</w:t>
      </w:r>
      <w:proofErr xmlns:w="http://schemas.openxmlformats.org/wordprocessingml/2006/main" w:type="spellEnd"/>
    </w:p>
    <w:p w:rsidR="00E00933" w:rsidRPr="00E00933" w:rsidRDefault="00E00933" w:rsidP="00E00933">
      <w:pPr xmlns:w="http://schemas.openxmlformats.org/wordprocessingml/2006/main">
        <w:numPr>
          <w:ilvl w:val="0"/>
          <w:numId w:val="4"/>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肝炎</w:t>
      </w:r>
    </w:p>
    <w:p w:rsidR="00E00933" w:rsidRPr="00E00933" w:rsidRDefault="00E00933" w:rsidP="00E00933">
      <w:pPr xmlns:w="http://schemas.openxmlformats.org/wordprocessingml/2006/main">
        <w:numPr>
          <w:ilvl w:val="0"/>
          <w:numId w:val="4"/>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DTP（ジフテリア、破傷風、</w:t>
      </w:r>
      <w:proofErr xmlns:w="http://schemas.openxmlformats.org/wordprocessingml/2006/main" w:type="spellStart"/>
      <w:r xmlns:w="http://schemas.openxmlformats.org/wordprocessingml/2006/main" w:rsidRPr="00E00933">
        <w:rPr>
          <w:rFonts w:ascii="Times New Roman" w:eastAsia="Times New Roman" w:hAnsi="Times New Roman" w:cs="Times New Roman"/>
          <w:sz w:val="24"/>
          <w:szCs w:val="24"/>
          <w:lang w:bidi="ar-SA"/>
        </w:rPr>
        <w:t xml:space="preserve">百日咳</w:t>
      </w:r>
      <w:proofErr xmlns:w="http://schemas.openxmlformats.org/wordprocessingml/2006/main" w:type="spellEnd"/>
      <w:r xmlns:w="http://schemas.openxmlformats.org/wordprocessingml/2006/main" w:rsidRPr="00E00933">
        <w:rPr>
          <w:rFonts w:ascii="Times New Roman" w:eastAsia="Times New Roman" w:hAnsi="Times New Roman" w:cs="Times New Roman"/>
          <w:sz w:val="24"/>
          <w:szCs w:val="24"/>
          <w:lang w:bidi="ar-SA"/>
        </w:rPr>
        <w:t xml:space="preserve">）</w:t>
      </w:r>
    </w:p>
    <w:p w:rsidR="00E00933" w:rsidRPr="00E00933" w:rsidRDefault="00E00933" w:rsidP="00E00933">
      <w:pPr xmlns:w="http://schemas.openxmlformats.org/wordprocessingml/2006/main">
        <w:numPr>
          <w:ilvl w:val="0"/>
          <w:numId w:val="4"/>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ポリオ</w:t>
      </w:r>
    </w:p>
    <w:p w:rsidR="00E00933" w:rsidRPr="00E00933" w:rsidRDefault="00E00933" w:rsidP="00E00933">
      <w:pPr xmlns:w="http://schemas.openxmlformats.org/wordprocessingml/2006/main">
        <w:numPr>
          <w:ilvl w:val="0"/>
          <w:numId w:val="4"/>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RSウイルス（呼吸器</w:t>
      </w:r>
      <w:proofErr xmlns:w="http://schemas.openxmlformats.org/wordprocessingml/2006/main" w:type="spellStart"/>
      <w:r xmlns:w="http://schemas.openxmlformats.org/wordprocessingml/2006/main" w:rsidRPr="00E00933">
        <w:rPr>
          <w:rFonts w:ascii="Times New Roman" w:eastAsia="Times New Roman" w:hAnsi="Times New Roman" w:cs="Times New Roman"/>
          <w:sz w:val="24"/>
          <w:szCs w:val="24"/>
          <w:lang w:bidi="ar-SA"/>
        </w:rPr>
        <w:t xml:space="preserve">合胞体</w:t>
      </w:r>
      <w:proofErr xmlns:w="http://schemas.openxmlformats.org/wordprocessingml/2006/main" w:type="spellEnd"/>
      <w:r xmlns:w="http://schemas.openxmlformats.org/wordprocessingml/2006/main" w:rsidRPr="00E00933">
        <w:rPr>
          <w:rFonts w:ascii="Times New Roman" w:eastAsia="Times New Roman" w:hAnsi="Times New Roman" w:cs="Times New Roman"/>
          <w:sz w:val="24"/>
          <w:szCs w:val="24"/>
          <w:lang w:bidi="ar-SA"/>
        </w:rPr>
        <w:t xml:space="preserve">ウイルス）</w:t>
      </w:r>
    </w:p>
    <w:p w:rsidR="00E00933" w:rsidRPr="00E00933" w:rsidRDefault="00E00933" w:rsidP="00E00933">
      <w:pPr xmlns:w="http://schemas.openxmlformats.org/wordprocessingml/2006/main">
        <w:numPr>
          <w:ilvl w:val="0"/>
          <w:numId w:val="4"/>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その他の疾患の適応症</w:t>
      </w:r>
    </w:p>
    <w:p w:rsidR="00E00933" w:rsidRPr="00E00933" w:rsidRDefault="00E00933" w:rsidP="00E0093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sz w:val="24"/>
          <w:szCs w:val="24"/>
          <w:lang w:bidi="ar-SA"/>
        </w:rPr>
      </w:pPr>
      <w:r xmlns:w="http://schemas.openxmlformats.org/wordprocessingml/2006/main" w:rsidRPr="00E00933">
        <w:rPr>
          <w:rFonts w:ascii="Times New Roman" w:eastAsia="Times New Roman" w:hAnsi="Times New Roman" w:cs="Times New Roman"/>
          <w:b/>
          <w:sz w:val="24"/>
          <w:szCs w:val="24"/>
          <w:lang w:bidi="ar-SA"/>
        </w:rPr>
        <w:t xml:space="preserve">投与経路</w:t>
      </w:r>
    </w:p>
    <w:p w:rsidR="00E00933" w:rsidRPr="00E00933" w:rsidRDefault="00E00933" w:rsidP="00E00933">
      <w:pPr xmlns:w="http://schemas.openxmlformats.org/wordprocessingml/2006/main">
        <w:numPr>
          <w:ilvl w:val="0"/>
          <w:numId w:val="5"/>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経口（PO）</w:t>
      </w:r>
    </w:p>
    <w:p w:rsidR="00E00933" w:rsidRPr="00E00933" w:rsidRDefault="00E00933" w:rsidP="00E00933">
      <w:pPr xmlns:w="http://schemas.openxmlformats.org/wordprocessingml/2006/main">
        <w:numPr>
          <w:ilvl w:val="0"/>
          <w:numId w:val="5"/>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鼻腔内（NAS）</w:t>
      </w:r>
    </w:p>
    <w:p w:rsidR="00E00933" w:rsidRPr="00E00933" w:rsidRDefault="00E00933" w:rsidP="00E00933">
      <w:pPr xmlns:w="http://schemas.openxmlformats.org/wordprocessingml/2006/main">
        <w:numPr>
          <w:ilvl w:val="0"/>
          <w:numId w:val="5"/>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皮下（</w:t>
      </w:r>
      <w:proofErr xmlns:w="http://schemas.openxmlformats.org/wordprocessingml/2006/main" w:type="spellStart"/>
      <w:r xmlns:w="http://schemas.openxmlformats.org/wordprocessingml/2006/main" w:rsidRPr="00E00933">
        <w:rPr>
          <w:rFonts w:ascii="Times New Roman" w:eastAsia="Times New Roman" w:hAnsi="Times New Roman" w:cs="Times New Roman"/>
          <w:sz w:val="24"/>
          <w:szCs w:val="24"/>
          <w:lang w:bidi="ar-SA"/>
        </w:rPr>
        <w:t xml:space="preserve">皮下</w:t>
      </w:r>
      <w:proofErr xmlns:w="http://schemas.openxmlformats.org/wordprocessingml/2006/main" w:type="spellEnd"/>
      <w:r xmlns:w="http://schemas.openxmlformats.org/wordprocessingml/2006/main" w:rsidRPr="00E00933">
        <w:rPr>
          <w:rFonts w:ascii="Times New Roman" w:eastAsia="Times New Roman" w:hAnsi="Times New Roman" w:cs="Times New Roman"/>
          <w:sz w:val="24"/>
          <w:szCs w:val="24"/>
          <w:lang w:bidi="ar-SA"/>
        </w:rPr>
        <w:t xml:space="preserve">）</w:t>
      </w:r>
    </w:p>
    <w:p w:rsidR="00E00933" w:rsidRPr="00E00933" w:rsidRDefault="00E00933" w:rsidP="00E00933">
      <w:pPr xmlns:w="http://schemas.openxmlformats.org/wordprocessingml/2006/main">
        <w:numPr>
          <w:ilvl w:val="0"/>
          <w:numId w:val="5"/>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筋肉内（IM）</w:t>
      </w:r>
    </w:p>
    <w:p w:rsidR="00E00933" w:rsidRPr="00E00933" w:rsidRDefault="00E00933" w:rsidP="00E0093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sz w:val="24"/>
          <w:szCs w:val="24"/>
          <w:lang w:bidi="ar-SA"/>
        </w:rPr>
      </w:pPr>
      <w:r xmlns:w="http://schemas.openxmlformats.org/wordprocessingml/2006/main" w:rsidRPr="00E00933">
        <w:rPr>
          <w:rFonts w:ascii="Times New Roman" w:eastAsia="Times New Roman" w:hAnsi="Times New Roman" w:cs="Times New Roman"/>
          <w:b/>
          <w:sz w:val="24"/>
          <w:szCs w:val="24"/>
          <w:lang w:bidi="ar-SA"/>
        </w:rPr>
        <w:t xml:space="preserve">エンドユーザー別</w:t>
      </w:r>
    </w:p>
    <w:p w:rsidR="00E00933" w:rsidRPr="00E00933" w:rsidRDefault="00E00933" w:rsidP="00E00933">
      <w:pPr xmlns:w="http://schemas.openxmlformats.org/wordprocessingml/2006/main">
        <w:numPr>
          <w:ilvl w:val="0"/>
          <w:numId w:val="6"/>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b/>
          <w:bCs/>
          <w:sz w:val="24"/>
          <w:szCs w:val="24"/>
          <w:lang w:bidi="ar-SA"/>
        </w:rPr>
        <w:t xml:space="preserve">成人用ワクチン:</w:t>
      </w:r>
      <w:r xmlns:w="http://schemas.openxmlformats.org/wordprocessingml/2006/main" w:rsidRPr="00E00933">
        <w:rPr>
          <w:rFonts w:ascii="Times New Roman" w:eastAsia="Times New Roman" w:hAnsi="Times New Roman" w:cs="Times New Roman"/>
          <w:sz w:val="24"/>
          <w:szCs w:val="24"/>
          <w:lang w:bidi="ar-SA"/>
        </w:rPr>
        <w:t xml:space="preserve">新興感染症に対する意識の高まりと予防の必要性により、需要は堅調です。</w:t>
      </w:r>
    </w:p>
    <w:p w:rsidR="00E00933" w:rsidRPr="00E00933" w:rsidRDefault="00E00933" w:rsidP="00E00933">
      <w:pPr xmlns:w="http://schemas.openxmlformats.org/wordprocessingml/2006/main">
        <w:numPr>
          <w:ilvl w:val="0"/>
          <w:numId w:val="6"/>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b/>
          <w:bCs/>
          <w:sz w:val="24"/>
          <w:szCs w:val="24"/>
          <w:lang w:bidi="ar-SA"/>
        </w:rPr>
        <w:t xml:space="preserve">小児用ワクチン:</w:t>
      </w:r>
      <w:r xmlns:w="http://schemas.openxmlformats.org/wordprocessingml/2006/main" w:rsidRPr="00E00933">
        <w:rPr>
          <w:rFonts w:ascii="Times New Roman" w:eastAsia="Times New Roman" w:hAnsi="Times New Roman" w:cs="Times New Roman"/>
          <w:sz w:val="24"/>
          <w:szCs w:val="24"/>
          <w:lang w:bidi="ar-SA"/>
        </w:rPr>
        <w:t xml:space="preserve">出生率の上昇と小児向け予防接種プログラムの拡大により成長が促進されています。</w:t>
      </w:r>
    </w:p>
    <w:p w:rsidR="00E00933" w:rsidRPr="00E00933" w:rsidRDefault="00E00933" w:rsidP="00E0093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sz w:val="24"/>
          <w:szCs w:val="24"/>
          <w:lang w:bidi="ar-SA"/>
        </w:rPr>
      </w:pPr>
      <w:r xmlns:w="http://schemas.openxmlformats.org/wordprocessingml/2006/main" w:rsidRPr="00E00933">
        <w:rPr>
          <w:rFonts w:ascii="Times New Roman" w:eastAsia="Times New Roman" w:hAnsi="Times New Roman" w:cs="Times New Roman"/>
          <w:b/>
          <w:sz w:val="24"/>
          <w:szCs w:val="24"/>
          <w:lang w:bidi="ar-SA"/>
        </w:rPr>
        <w:t xml:space="preserve">地域別インサイト</w:t>
      </w:r>
    </w:p>
    <w:p w:rsidR="00E00933" w:rsidRPr="00E00933" w:rsidRDefault="00E00933" w:rsidP="00E00933">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アジア太平洋</w:t>
      </w:r>
    </w:p>
    <w:p w:rsidR="00E00933" w:rsidRPr="00E00933" w:rsidRDefault="00E00933" w:rsidP="00E00933">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アジア太平洋地域は、以下の要因により、世界のワクチン需要を支配すると予測されています。</w:t>
      </w:r>
    </w:p>
    <w:p w:rsidR="00E00933" w:rsidRPr="00E00933" w:rsidRDefault="00E00933" w:rsidP="00E00933">
      <w:pPr xmlns:w="http://schemas.openxmlformats.org/wordprocessingml/2006/main">
        <w:numPr>
          <w:ilvl w:val="0"/>
          <w:numId w:val="7"/>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人口は大きく増加している</w:t>
      </w:r>
    </w:p>
    <w:p w:rsidR="00E00933" w:rsidRPr="00E00933" w:rsidRDefault="00E00933" w:rsidP="00E00933">
      <w:pPr xmlns:w="http://schemas.openxmlformats.org/wordprocessingml/2006/main">
        <w:numPr>
          <w:ilvl w:val="0"/>
          <w:numId w:val="7"/>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医療費の増加</w:t>
      </w:r>
    </w:p>
    <w:p w:rsidR="00E00933" w:rsidRPr="00E00933" w:rsidRDefault="00E00933" w:rsidP="00E00933">
      <w:pPr xmlns:w="http://schemas.openxmlformats.org/wordprocessingml/2006/main">
        <w:numPr>
          <w:ilvl w:val="0"/>
          <w:numId w:val="7"/>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意識の向上と政府主導の予防接種プログラム</w:t>
      </w:r>
    </w:p>
    <w:p w:rsidR="00E00933" w:rsidRPr="00E00933" w:rsidRDefault="00E00933" w:rsidP="00E00933">
      <w:pPr xmlns:w="http://schemas.openxmlformats.org/wordprocessingml/2006/main">
        <w:numPr>
          <w:ilvl w:val="0"/>
          <w:numId w:val="7"/>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高い出生率と高齢化の進行</w:t>
      </w:r>
    </w:p>
    <w:p w:rsidR="00E00933" w:rsidRPr="00E00933" w:rsidRDefault="00E00933" w:rsidP="00E00933">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E00933">
        <w:rPr>
          <w:rFonts w:ascii="Times New Roman" w:eastAsia="Times New Roman" w:hAnsi="Times New Roman" w:cs="Times New Roman"/>
          <w:sz w:val="24"/>
          <w:szCs w:val="24"/>
          <w:lang w:bidi="ar-SA"/>
        </w:rPr>
        <w:t xml:space="preserve">インドと中国はこの地域で特に重要な市場であり、ワクチン製造業者に大きなチャンスを提供しています。</w:t>
      </w:r>
    </w:p>
    <w:p w:rsidR="00E00933" w:rsidRPr="00E00933" w:rsidRDefault="00E00933" w:rsidP="00E00933">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北米</w:t>
      </w:r>
    </w:p>
    <w:p w:rsidR="00E00933" w:rsidRPr="00E00933" w:rsidRDefault="00E00933" w:rsidP="00E00933">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北米では堅調な成長が見込まれており、先進的な医療インフラ、強力な研究開発投資、予防接種を促進する積極的な政府の取り組みにより、米国が牽引することになります。</w:t>
      </w:r>
    </w:p>
    <w:p w:rsidR="00E00933" w:rsidRPr="00E00933" w:rsidRDefault="00E00933" w:rsidP="00E00933">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その他の地域</w:t>
      </w:r>
    </w:p>
    <w:p w:rsidR="00E00933" w:rsidRPr="00E00933" w:rsidRDefault="00E00933" w:rsidP="00E00933">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欧州、ラテンアメリカ、中東・アフリカでも、特にワクチンに対する認識とアクセスが向上するにつれて、成長の機会が生まれます。</w:t>
      </w:r>
    </w:p>
    <w:p w:rsidR="00E00933" w:rsidRDefault="00E00933" w:rsidP="00E0093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sz w:val="24"/>
          <w:szCs w:val="24"/>
          <w:lang w:bidi="ar-SA"/>
        </w:rPr>
      </w:pPr>
      <w:r xmlns:w="http://schemas.openxmlformats.org/wordprocessingml/2006/main" w:rsidRPr="00E00933">
        <w:rPr>
          <w:rFonts w:ascii="Times New Roman" w:eastAsia="Times New Roman" w:hAnsi="Times New Roman" w:cs="Times New Roman"/>
          <w:b/>
          <w:sz w:val="24"/>
          <w:szCs w:val="24"/>
          <w:lang w:bidi="ar-SA"/>
        </w:rPr>
        <w:t xml:space="preserve">レポートの概要と目次 (TOC) を表示します。</w:t>
      </w:r>
    </w:p>
    <w:p w:rsidR="00E00933" w:rsidRPr="00E00933" w:rsidRDefault="00E00933" w:rsidP="00E00933">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7" w:history="1">
        <w:r xmlns:w="http://schemas.openxmlformats.org/wordprocessingml/2006/main" w:rsidRPr="00E00933">
          <w:rPr>
            <w:rStyle w:val="Hyperlink"/>
            <w:rFonts w:ascii="Times New Roman" w:eastAsia="Times New Roman" w:hAnsi="Times New Roman" w:cs="Times New Roman"/>
            <w:sz w:val="24"/>
            <w:szCs w:val="24"/>
            <w:lang w:bidi="ar-SA"/>
          </w:rPr>
          <w:t xml:space="preserve">https://www.skyquestt.com/report/vaccines-market</w:t>
        </w:r>
      </w:hyperlink>
      <w:r xmlns:w="http://schemas.openxmlformats.org/wordprocessingml/2006/main" w:rsidRPr="00E00933">
        <w:rPr>
          <w:rFonts w:ascii="Times New Roman" w:eastAsia="Times New Roman" w:hAnsi="Times New Roman" w:cs="Times New Roman"/>
          <w:sz w:val="24"/>
          <w:szCs w:val="24"/>
          <w:lang w:bidi="ar-SA"/>
        </w:rPr>
        <w:t xml:space="preserve"> </w:t>
      </w:r>
    </w:p>
    <w:p w:rsidR="00E00933" w:rsidRPr="00E00933" w:rsidRDefault="00E00933" w:rsidP="00E0093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sz w:val="24"/>
          <w:szCs w:val="24"/>
          <w:lang w:bidi="ar-SA"/>
        </w:rPr>
      </w:pPr>
      <w:r xmlns:w="http://schemas.openxmlformats.org/wordprocessingml/2006/main" w:rsidRPr="00E00933">
        <w:rPr>
          <w:rFonts w:ascii="Times New Roman" w:eastAsia="Times New Roman" w:hAnsi="Times New Roman" w:cs="Times New Roman"/>
          <w:b/>
          <w:sz w:val="24"/>
          <w:szCs w:val="24"/>
          <w:lang w:bidi="ar-SA"/>
        </w:rPr>
        <w:t xml:space="preserve">市場の推進要因と制約</w:t>
      </w:r>
    </w:p>
    <w:p w:rsidR="00E00933" w:rsidRPr="00E00933" w:rsidRDefault="00E00933" w:rsidP="00E00933">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b/>
          <w:bCs/>
          <w:sz w:val="24"/>
          <w:szCs w:val="24"/>
          <w:lang w:bidi="ar-SA"/>
        </w:rPr>
        <w:t xml:space="preserve">主な推進要因:</w:t>
      </w:r>
    </w:p>
    <w:p w:rsidR="00E00933" w:rsidRPr="00E00933" w:rsidRDefault="00E00933" w:rsidP="00E00933">
      <w:pPr xmlns:w="http://schemas.openxmlformats.org/wordprocessingml/2006/main">
        <w:numPr>
          <w:ilvl w:val="0"/>
          <w:numId w:val="8"/>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b/>
          <w:bCs/>
          <w:sz w:val="24"/>
          <w:szCs w:val="24"/>
          <w:lang w:bidi="ar-SA"/>
        </w:rPr>
        <w:t xml:space="preserve">予防医療:</w:t>
      </w:r>
      <w:r xmlns:w="http://schemas.openxmlformats.org/wordprocessingml/2006/main" w:rsidRPr="00E00933">
        <w:rPr>
          <w:rFonts w:ascii="Times New Roman" w:eastAsia="Times New Roman" w:hAnsi="Times New Roman" w:cs="Times New Roman"/>
          <w:sz w:val="24"/>
          <w:szCs w:val="24"/>
          <w:lang w:bidi="ar-SA"/>
        </w:rPr>
        <w:t xml:space="preserve">疾病予防に対する国民および政府の関心の高まりは、ワクチン導入の大きな推進力となっています。</w:t>
      </w:r>
    </w:p>
    <w:p w:rsidR="00E00933" w:rsidRPr="00E00933" w:rsidRDefault="00E00933" w:rsidP="00E00933">
      <w:pPr xmlns:w="http://schemas.openxmlformats.org/wordprocessingml/2006/main">
        <w:numPr>
          <w:ilvl w:val="0"/>
          <w:numId w:val="8"/>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b/>
          <w:bCs/>
          <w:sz w:val="24"/>
          <w:szCs w:val="24"/>
          <w:lang w:bidi="ar-SA"/>
        </w:rPr>
        <w:t xml:space="preserve">新しいワクチンの開発:</w:t>
      </w:r>
      <w:r xmlns:w="http://schemas.openxmlformats.org/wordprocessingml/2006/main" w:rsidRPr="00E00933">
        <w:rPr>
          <w:rFonts w:ascii="Times New Roman" w:eastAsia="Times New Roman" w:hAnsi="Times New Roman" w:cs="Times New Roman"/>
          <w:sz w:val="24"/>
          <w:szCs w:val="24"/>
          <w:lang w:bidi="ar-SA"/>
        </w:rPr>
        <w:t xml:space="preserve">継続的な研究開発の取り組みにより、混合ワクチンや個別化ワクチンなど、利用可能なワクチンの範囲が拡大しています。</w:t>
      </w:r>
    </w:p>
    <w:p w:rsidR="00E00933" w:rsidRPr="00E00933" w:rsidRDefault="00E00933" w:rsidP="00E00933">
      <w:pPr xmlns:w="http://schemas.openxmlformats.org/wordprocessingml/2006/main">
        <w:numPr>
          <w:ilvl w:val="0"/>
          <w:numId w:val="8"/>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b/>
          <w:bCs/>
          <w:sz w:val="24"/>
          <w:szCs w:val="24"/>
          <w:lang w:bidi="ar-SA"/>
        </w:rPr>
        <w:t xml:space="preserve">予防接種プログラム:</w:t>
      </w:r>
      <w:r xmlns:w="http://schemas.openxmlformats.org/wordprocessingml/2006/main" w:rsidRPr="00E00933">
        <w:rPr>
          <w:rFonts w:ascii="Times New Roman" w:eastAsia="Times New Roman" w:hAnsi="Times New Roman" w:cs="Times New Roman"/>
          <w:sz w:val="24"/>
          <w:szCs w:val="24"/>
          <w:lang w:bidi="ar-SA"/>
        </w:rPr>
        <w:t xml:space="preserve">新たなワクチン接種の推進と公衆衛生の取り組みにより、市場浸透が促進されています。</w:t>
      </w:r>
    </w:p>
    <w:p w:rsidR="00E00933" w:rsidRPr="00E00933" w:rsidRDefault="00E00933" w:rsidP="00E00933">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b/>
          <w:bCs/>
          <w:sz w:val="24"/>
          <w:szCs w:val="24"/>
          <w:lang w:bidi="ar-SA"/>
        </w:rPr>
        <w:t xml:space="preserve">主な制約事項:</w:t>
      </w:r>
    </w:p>
    <w:p w:rsidR="00E00933" w:rsidRPr="00E00933" w:rsidRDefault="00E00933" w:rsidP="00E00933">
      <w:pPr xmlns:w="http://schemas.openxmlformats.org/wordprocessingml/2006/main">
        <w:numPr>
          <w:ilvl w:val="0"/>
          <w:numId w:val="9"/>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b/>
          <w:bCs/>
          <w:sz w:val="24"/>
          <w:szCs w:val="24"/>
          <w:lang w:bidi="ar-SA"/>
        </w:rPr>
        <w:t xml:space="preserve">高い開発コスト:</w:t>
      </w:r>
      <w:r xmlns:w="http://schemas.openxmlformats.org/wordprocessingml/2006/main" w:rsidRPr="00E00933">
        <w:rPr>
          <w:rFonts w:ascii="Times New Roman" w:eastAsia="Times New Roman" w:hAnsi="Times New Roman" w:cs="Times New Roman"/>
          <w:sz w:val="24"/>
          <w:szCs w:val="24"/>
          <w:lang w:bidi="ar-SA"/>
        </w:rPr>
        <w:t xml:space="preserve">ワクチンの研究開発と生産にかかる費用は、特に中小企業にとっては法外な額になる可能性があります。</w:t>
      </w:r>
    </w:p>
    <w:p w:rsidR="00E00933" w:rsidRPr="00E00933" w:rsidRDefault="00E00933" w:rsidP="00E00933">
      <w:pPr xmlns:w="http://schemas.openxmlformats.org/wordprocessingml/2006/main">
        <w:numPr>
          <w:ilvl w:val="0"/>
          <w:numId w:val="9"/>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b/>
          <w:bCs/>
          <w:sz w:val="24"/>
          <w:szCs w:val="24"/>
          <w:lang w:bidi="ar-SA"/>
        </w:rPr>
        <w:t xml:space="preserve">厳格な規制の枠組み:</w:t>
      </w:r>
      <w:r xmlns:w="http://schemas.openxmlformats.org/wordprocessingml/2006/main" w:rsidRPr="00E00933">
        <w:rPr>
          <w:rFonts w:ascii="Times New Roman" w:eastAsia="Times New Roman" w:hAnsi="Times New Roman" w:cs="Times New Roman"/>
          <w:sz w:val="24"/>
          <w:szCs w:val="24"/>
          <w:lang w:bidi="ar-SA"/>
        </w:rPr>
        <w:t xml:space="preserve">規制承認プロセスは厳格であり、市場参入が遅れることがよくあります。</w:t>
      </w:r>
    </w:p>
    <w:p w:rsidR="00E00933" w:rsidRPr="00E00933" w:rsidRDefault="00E00933" w:rsidP="00E00933">
      <w:pPr xmlns:w="http://schemas.openxmlformats.org/wordprocessingml/2006/main">
        <w:numPr>
          <w:ilvl w:val="0"/>
          <w:numId w:val="9"/>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b/>
          <w:bCs/>
          <w:sz w:val="24"/>
          <w:szCs w:val="24"/>
          <w:lang w:bidi="ar-SA"/>
        </w:rPr>
        <w:t xml:space="preserve">誤情報:</w:t>
      </w:r>
      <w:r xmlns:w="http://schemas.openxmlformats.org/wordprocessingml/2006/main" w:rsidRPr="00E00933">
        <w:rPr>
          <w:rFonts w:ascii="Times New Roman" w:eastAsia="Times New Roman" w:hAnsi="Times New Roman" w:cs="Times New Roman"/>
          <w:sz w:val="24"/>
          <w:szCs w:val="24"/>
          <w:lang w:bidi="ar-SA"/>
        </w:rPr>
        <w:t xml:space="preserve">ワクチンに関する一般の懐疑心や誤情報は、ワクチンの普及と市場の成長を妨げる可能性があります。</w:t>
      </w:r>
    </w:p>
    <w:p w:rsidR="00E00933" w:rsidRPr="00E00933" w:rsidRDefault="00E00933" w:rsidP="00E0093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sz w:val="24"/>
          <w:szCs w:val="24"/>
          <w:lang w:bidi="ar-SA"/>
        </w:rPr>
      </w:pPr>
      <w:r xmlns:w="http://schemas.openxmlformats.org/wordprocessingml/2006/main" w:rsidRPr="00E00933">
        <w:rPr>
          <w:rFonts w:ascii="Times New Roman" w:eastAsia="Times New Roman" w:hAnsi="Times New Roman" w:cs="Times New Roman"/>
          <w:b/>
          <w:sz w:val="24"/>
          <w:szCs w:val="24"/>
          <w:lang w:bidi="ar-SA"/>
        </w:rPr>
        <w:t xml:space="preserve">競争環境と将来の機会</w:t>
      </w:r>
    </w:p>
    <w:p w:rsidR="00E00933" w:rsidRPr="00E00933" w:rsidRDefault="00E00933" w:rsidP="00E00933">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ワクチン市場は競争が激しく、主要企業は市場シェアの維持・拡大を目指し、先進技術や戦略的提携に投資しています。混合ワクチンや個別化免疫ソリューションの開発は、新たな成長の道筋を生み出すことが期待されています。</w:t>
      </w:r>
    </w:p>
    <w:p w:rsidR="00E00933" w:rsidRPr="00E00933" w:rsidRDefault="00E00933" w:rsidP="00E00933">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企業は次のようなメリットも得られます。</w:t>
      </w:r>
    </w:p>
    <w:p w:rsidR="00E00933" w:rsidRPr="00E00933" w:rsidRDefault="00E00933" w:rsidP="00E00933">
      <w:pPr xmlns:w="http://schemas.openxmlformats.org/wordprocessingml/2006/main">
        <w:numPr>
          <w:ilvl w:val="0"/>
          <w:numId w:val="10"/>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政府の支援と資金を活用する</w:t>
      </w:r>
    </w:p>
    <w:p w:rsidR="00E00933" w:rsidRPr="00E00933" w:rsidRDefault="00E00933" w:rsidP="00E00933">
      <w:pPr xmlns:w="http://schemas.openxmlformats.org/wordprocessingml/2006/main">
        <w:numPr>
          <w:ilvl w:val="0"/>
          <w:numId w:val="10"/>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世界的な予防接種イニシアチブへの参加</w:t>
      </w:r>
    </w:p>
    <w:p w:rsidR="00E00933" w:rsidRPr="00E00933" w:rsidRDefault="00E00933" w:rsidP="00E00933">
      <w:pPr xmlns:w="http://schemas.openxmlformats.org/wordprocessingml/2006/main">
        <w:numPr>
          <w:ilvl w:val="0"/>
          <w:numId w:val="10"/>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mRNAやウイルスベクターなどの最先端技術を取り入れる</w:t>
      </w:r>
    </w:p>
    <w:p w:rsidR="00E00933" w:rsidRPr="00E00933" w:rsidRDefault="00E00933" w:rsidP="00E0093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sz w:val="24"/>
          <w:szCs w:val="24"/>
          <w:lang w:bidi="ar-SA"/>
        </w:rPr>
      </w:pPr>
      <w:r xmlns:w="http://schemas.openxmlformats.org/wordprocessingml/2006/main" w:rsidRPr="00E00933">
        <w:rPr>
          <w:rFonts w:ascii="Times New Roman" w:eastAsia="Times New Roman" w:hAnsi="Times New Roman" w:cs="Times New Roman"/>
          <w:b/>
          <w:sz w:val="24"/>
          <w:szCs w:val="24"/>
          <w:lang w:bidi="ar-SA"/>
        </w:rPr>
        <w:lastRenderedPageBreak xmlns:w="http://schemas.openxmlformats.org/wordprocessingml/2006/main"/>
      </w:r>
      <w:r xmlns:w="http://schemas.openxmlformats.org/wordprocessingml/2006/main" w:rsidRPr="00E00933">
        <w:rPr>
          <w:rFonts w:ascii="Times New Roman" w:eastAsia="Times New Roman" w:hAnsi="Times New Roman" w:cs="Times New Roman"/>
          <w:b/>
          <w:sz w:val="24"/>
          <w:szCs w:val="24"/>
          <w:lang w:bidi="ar-SA"/>
        </w:rPr>
        <w:t xml:space="preserve">方法論とデータ検証</w:t>
      </w:r>
    </w:p>
    <w:p w:rsidR="00E00933" w:rsidRPr="00E00933" w:rsidRDefault="00E00933" w:rsidP="00E00933">
      <w:pPr xmlns:w="http://schemas.openxmlformats.org/wordprocessingml/2006/main">
        <w:spacing w:after="0"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E00933">
        <w:rPr>
          <w:rFonts w:ascii="Times New Roman" w:eastAsia="Times New Roman" w:hAnsi="Times New Roman" w:cs="Times New Roman"/>
          <w:sz w:val="24"/>
          <w:szCs w:val="24"/>
          <w:lang w:bidi="ar-SA"/>
        </w:rPr>
        <w:t xml:space="preserve">SkyQuestの</w:t>
      </w:r>
      <w:proofErr xmlns:w="http://schemas.openxmlformats.org/wordprocessingml/2006/main" w:type="spellEnd"/>
      <w:r xmlns:w="http://schemas.openxmlformats.org/wordprocessingml/2006/main" w:rsidRPr="00E00933">
        <w:rPr>
          <w:rFonts w:ascii="Times New Roman" w:eastAsia="Times New Roman" w:hAnsi="Times New Roman" w:cs="Times New Roman"/>
          <w:sz w:val="24"/>
          <w:szCs w:val="24"/>
          <w:lang w:bidi="ar-SA"/>
        </w:rPr>
        <w:t xml:space="preserve">分析は、企業レポート、業界データベース、専門家へのインタビューなど、一次データと二次データを組み合わせた堅牢な調査手法に基づいています。データは三角測量によって検証され、業界専門家によるレビューを通じて正確性と信頼性が確保されています。</w:t>
      </w:r>
    </w:p>
    <w:p w:rsidR="00E00933" w:rsidRPr="00E00933" w:rsidRDefault="00E00933" w:rsidP="00E00933">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結論</w:t>
      </w:r>
    </w:p>
    <w:p w:rsidR="00E00933" w:rsidRPr="00E00933" w:rsidRDefault="00E00933" w:rsidP="00E00933">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E00933">
        <w:rPr>
          <w:rFonts w:ascii="Times New Roman" w:eastAsia="Times New Roman" w:hAnsi="Times New Roman" w:cs="Times New Roman"/>
          <w:sz w:val="24"/>
          <w:szCs w:val="24"/>
          <w:lang w:bidi="ar-SA"/>
        </w:rPr>
        <w:t xml:space="preserve">世界のワクチン市場は、医療意識の高まり、技術の進歩、そして予防接種に対する政府の強力な支援に支えられ、着実な成長軌道に乗っています。特にコストと規制をめぐる課題は依然として残っていますが、見通しは依然として明るく、特に変化する公衆衛生ニーズに革新と適応力を発揮する企業にとっては明るいと言えるでしょう。世界が新旧の健康上の脅威に直面し続ける中、ワクチンは今後も世界の保健戦略の礎であり続けるでしょう。</w:t>
      </w:r>
    </w:p>
    <w:p w:rsidR="00293A59" w:rsidRPr="00E00933" w:rsidRDefault="00E00933" w:rsidP="00E00933">
      <w:pPr>
        <w:rPr>
          <w:rFonts w:ascii="Times New Roman" w:hAnsi="Times New Roman" w:cs="Times New Roman"/>
          <w:sz w:val="24"/>
          <w:szCs w:val="24"/>
        </w:rPr>
      </w:pPr>
    </w:p>
    <w:sectPr w:rsidR="00293A59" w:rsidRPr="00E00933"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575E"/>
    <w:multiLevelType w:val="multilevel"/>
    <w:tmpl w:val="D10E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DD3C6D"/>
    <w:multiLevelType w:val="multilevel"/>
    <w:tmpl w:val="DBE6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C81C82"/>
    <w:multiLevelType w:val="multilevel"/>
    <w:tmpl w:val="A15E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F55BDC"/>
    <w:multiLevelType w:val="multilevel"/>
    <w:tmpl w:val="9598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701637D"/>
    <w:multiLevelType w:val="multilevel"/>
    <w:tmpl w:val="16FA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14E0533"/>
    <w:multiLevelType w:val="multilevel"/>
    <w:tmpl w:val="536C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AAD15EC"/>
    <w:multiLevelType w:val="multilevel"/>
    <w:tmpl w:val="6C9A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97E7C76"/>
    <w:multiLevelType w:val="multilevel"/>
    <w:tmpl w:val="F3B2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9CA3BD7"/>
    <w:multiLevelType w:val="multilevel"/>
    <w:tmpl w:val="E362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03161E0"/>
    <w:multiLevelType w:val="multilevel"/>
    <w:tmpl w:val="2E0A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6"/>
  </w:num>
  <w:num w:numId="3">
    <w:abstractNumId w:val="2"/>
  </w:num>
  <w:num w:numId="4">
    <w:abstractNumId w:val="4"/>
  </w:num>
  <w:num w:numId="5">
    <w:abstractNumId w:val="0"/>
  </w:num>
  <w:num w:numId="6">
    <w:abstractNumId w:val="5"/>
  </w:num>
  <w:num w:numId="7">
    <w:abstractNumId w:val="3"/>
  </w:num>
  <w:num w:numId="8">
    <w:abstractNumId w:val="1"/>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00933"/>
    <w:rsid w:val="000546B1"/>
    <w:rsid w:val="00090C43"/>
    <w:rsid w:val="001B2466"/>
    <w:rsid w:val="004E20A9"/>
    <w:rsid w:val="007B4F58"/>
    <w:rsid w:val="007C659E"/>
    <w:rsid w:val="008A5981"/>
    <w:rsid w:val="00DE7003"/>
    <w:rsid w:val="00E009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customStyle="1" w:styleId="my-0">
    <w:name w:val="my-0"/>
    <w:basedOn w:val="Normal"/>
    <w:rsid w:val="00E00933"/>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customStyle="1" w:styleId="whitespace-nowrap">
    <w:name w:val="whitespace-nowrap"/>
    <w:basedOn w:val="DefaultParagraphFont"/>
    <w:rsid w:val="00E00933"/>
  </w:style>
  <w:style w:type="character" w:customStyle="1" w:styleId="hoverbg-super">
    <w:name w:val="hover:bg-super"/>
    <w:basedOn w:val="DefaultParagraphFont"/>
    <w:rsid w:val="00E00933"/>
  </w:style>
  <w:style w:type="character" w:styleId="Hyperlink">
    <w:name w:val="Hyperlink"/>
    <w:basedOn w:val="DefaultParagraphFont"/>
    <w:uiPriority w:val="99"/>
    <w:unhideWhenUsed/>
    <w:rsid w:val="00E0093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996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vaccin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vaccines-market" TargetMode="External"/><Relationship Id="rId5" Type="http://schemas.openxmlformats.org/officeDocument/2006/relationships/hyperlink" Target="https://www.skyquestt.com/sample-request/vaccine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937</Words>
  <Characters>5344</Characters>
  <Application>Microsoft Office Word</Application>
  <DocSecurity>0</DocSecurity>
  <Lines>44</Lines>
  <Paragraphs>12</Paragraphs>
  <ScaleCrop>false</ScaleCrop>
  <Company>Grizli777</Company>
  <LinksUpToDate>false</LinksUpToDate>
  <CharactersWithSpaces>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2025-05-28T23:05:00Z</dcterms:created>
  <dcterms:modified xsi:type="dcterms:W3CDTF">2025-05-28T23:09:00Z</dcterms:modified>
</cp:coreProperties>
</file>